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1E" w:rsidRDefault="0086191E" w:rsidP="00C904E2">
      <w:pPr>
        <w:keepNext/>
        <w:keepLines/>
        <w:tabs>
          <w:tab w:val="left" w:pos="6435"/>
        </w:tabs>
        <w:autoSpaceDN/>
        <w:jc w:val="right"/>
        <w:rPr>
          <w:rFonts w:ascii="Century Gothic" w:hAnsi="Century Gothic" w:cs="Times New Roman"/>
          <w:b/>
          <w:color w:val="auto"/>
          <w:kern w:val="1"/>
          <w:sz w:val="20"/>
          <w:szCs w:val="20"/>
        </w:rPr>
      </w:pPr>
      <w:bookmarkStart w:id="0" w:name="_GoBack"/>
      <w:bookmarkEnd w:id="0"/>
    </w:p>
    <w:p w:rsidR="00676CEB" w:rsidRPr="00676CEB" w:rsidRDefault="00676CEB" w:rsidP="00C904E2">
      <w:pPr>
        <w:keepNext/>
        <w:keepLines/>
        <w:tabs>
          <w:tab w:val="left" w:pos="6435"/>
        </w:tabs>
        <w:autoSpaceDN/>
        <w:jc w:val="right"/>
        <w:rPr>
          <w:rFonts w:ascii="Century Gothic" w:hAnsi="Century Gothic" w:cs="Century Gothic"/>
          <w:b/>
          <w:bCs/>
          <w:iCs/>
          <w:kern w:val="1"/>
          <w:sz w:val="20"/>
          <w:u w:val="single"/>
        </w:rPr>
      </w:pPr>
      <w:r w:rsidRPr="00676CEB">
        <w:rPr>
          <w:rFonts w:ascii="Century Gothic" w:hAnsi="Century Gothic" w:cs="Times New Roman"/>
          <w:b/>
          <w:color w:val="auto"/>
          <w:kern w:val="1"/>
          <w:sz w:val="20"/>
          <w:szCs w:val="20"/>
        </w:rPr>
        <w:t>Zadanie nr 1 - Wzór-Załącznik nr 1 do SIWZ</w:t>
      </w:r>
    </w:p>
    <w:p w:rsidR="00676CEB" w:rsidRPr="00676CEB" w:rsidRDefault="00676CEB" w:rsidP="00C904E2">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 xml:space="preserve">OFERTA WYKONAWCY </w:t>
      </w:r>
    </w:p>
    <w:p w:rsidR="00676CEB" w:rsidRPr="00676CEB" w:rsidRDefault="00676CEB" w:rsidP="00676CEB">
      <w:pPr>
        <w:autoSpaceDE/>
        <w:autoSpaceDN/>
        <w:rPr>
          <w:rFonts w:ascii="Century Gothic" w:hAnsi="Century Gothic" w:cs="Times New Roman"/>
          <w:color w:val="auto"/>
          <w:kern w:val="1"/>
          <w:sz w:val="22"/>
          <w:szCs w:val="20"/>
        </w:rPr>
      </w:pPr>
    </w:p>
    <w:p w:rsidR="009760AA" w:rsidRPr="00C95898" w:rsidRDefault="009760AA" w:rsidP="009760AA">
      <w:pPr>
        <w:rPr>
          <w:rFonts w:ascii="Century Gothic" w:hAnsi="Century Gothic"/>
          <w:sz w:val="20"/>
        </w:rPr>
      </w:pPr>
      <w:r w:rsidRPr="00C95898">
        <w:rPr>
          <w:rFonts w:ascii="Century Gothic" w:hAnsi="Century Gothic"/>
          <w:sz w:val="20"/>
        </w:rPr>
        <w:t>Pełna nazwa Wykonawcy:</w:t>
      </w:r>
      <w:r>
        <w:rPr>
          <w:rFonts w:ascii="Century Gothic" w:hAnsi="Century Gothic"/>
          <w:sz w:val="20"/>
        </w:rPr>
        <w:t xml:space="preserve"> </w:t>
      </w:r>
      <w:r w:rsidRPr="00C95898">
        <w:rPr>
          <w:rFonts w:ascii="Century Gothic" w:hAnsi="Century Gothic"/>
          <w:sz w:val="20"/>
        </w:rPr>
        <w:t xml:space="preserve"> ________________________________________</w:t>
      </w:r>
      <w:r>
        <w:rPr>
          <w:rFonts w:ascii="Century Gothic" w:hAnsi="Century Gothic"/>
          <w:sz w:val="20"/>
        </w:rPr>
        <w:t>____________________________________</w:t>
      </w:r>
      <w:r w:rsidRPr="00C95898">
        <w:rPr>
          <w:rFonts w:ascii="Century Gothic" w:hAnsi="Century Gothic"/>
          <w:sz w:val="20"/>
        </w:rPr>
        <w:t>_______________*</w:t>
      </w:r>
    </w:p>
    <w:p w:rsidR="009760AA" w:rsidRPr="00C95898" w:rsidRDefault="009760AA" w:rsidP="009760AA">
      <w:pPr>
        <w:rPr>
          <w:rFonts w:ascii="Century Gothic" w:hAnsi="Century Gothic"/>
          <w:sz w:val="20"/>
        </w:rPr>
      </w:pPr>
      <w:r>
        <w:rPr>
          <w:rFonts w:ascii="Century Gothic" w:hAnsi="Century Gothic"/>
          <w:sz w:val="20"/>
        </w:rPr>
        <w:t>A</w:t>
      </w:r>
      <w:r w:rsidRPr="00C95898">
        <w:rPr>
          <w:rFonts w:ascii="Century Gothic" w:hAnsi="Century Gothic"/>
          <w:sz w:val="20"/>
        </w:rPr>
        <w:t xml:space="preserve">dres: </w:t>
      </w:r>
      <w:r>
        <w:rPr>
          <w:rFonts w:ascii="Century Gothic" w:hAnsi="Century Gothic"/>
          <w:sz w:val="20"/>
        </w:rPr>
        <w:t xml:space="preserve"> </w:t>
      </w:r>
      <w:r w:rsidRPr="00C95898">
        <w:rPr>
          <w:rFonts w:ascii="Century Gothic" w:hAnsi="Century Gothic"/>
          <w:sz w:val="20"/>
        </w:rPr>
        <w:t>________________________________________</w:t>
      </w:r>
      <w:r>
        <w:rPr>
          <w:rFonts w:ascii="Century Gothic" w:hAnsi="Century Gothic"/>
          <w:sz w:val="20"/>
        </w:rPr>
        <w:t>___________________________________________________*</w:t>
      </w:r>
    </w:p>
    <w:p w:rsidR="009760AA" w:rsidRPr="00C95898" w:rsidRDefault="009760AA" w:rsidP="009760AA">
      <w:pPr>
        <w:rPr>
          <w:rFonts w:ascii="Century Gothic" w:hAnsi="Century Gothic"/>
          <w:sz w:val="20"/>
        </w:rPr>
      </w:pPr>
      <w:r>
        <w:rPr>
          <w:rFonts w:ascii="Century Gothic" w:eastAsia="Arial" w:hAnsi="Century Gothic"/>
          <w:sz w:val="20"/>
          <w:szCs w:val="22"/>
          <w:lang w:bidi="hi-IN"/>
        </w:rPr>
        <w:t>N</w:t>
      </w:r>
      <w:r w:rsidRPr="00DD36B6">
        <w:rPr>
          <w:rFonts w:ascii="Century Gothic" w:eastAsia="Arial" w:hAnsi="Century Gothic"/>
          <w:sz w:val="20"/>
          <w:szCs w:val="22"/>
          <w:lang w:bidi="hi-IN"/>
        </w:rPr>
        <w:t xml:space="preserve">r telefonu: </w:t>
      </w:r>
      <w:r>
        <w:rPr>
          <w:rFonts w:ascii="Century Gothic" w:eastAsia="Arial" w:hAnsi="Century Gothic"/>
          <w:sz w:val="20"/>
          <w:szCs w:val="22"/>
          <w:lang w:bidi="hi-IN"/>
        </w:rPr>
        <w:t xml:space="preserve"> </w:t>
      </w:r>
      <w:r w:rsidRPr="00C95898">
        <w:rPr>
          <w:rFonts w:ascii="Century Gothic" w:hAnsi="Century Gothic"/>
          <w:sz w:val="20"/>
        </w:rPr>
        <w:t>________________________________________</w:t>
      </w:r>
      <w:r>
        <w:rPr>
          <w:rFonts w:ascii="Century Gothic" w:hAnsi="Century Gothic"/>
          <w:sz w:val="20"/>
        </w:rPr>
        <w:t>____________________________________</w:t>
      </w:r>
      <w:r w:rsidRPr="00C95898">
        <w:rPr>
          <w:rFonts w:ascii="Century Gothic" w:hAnsi="Century Gothic"/>
          <w:sz w:val="20"/>
        </w:rPr>
        <w:t>_______________*</w:t>
      </w:r>
    </w:p>
    <w:p w:rsidR="009760AA" w:rsidRPr="00C95898" w:rsidRDefault="009760AA" w:rsidP="009760AA">
      <w:pPr>
        <w:rPr>
          <w:rFonts w:ascii="Century Gothic" w:hAnsi="Century Gothic"/>
          <w:sz w:val="20"/>
        </w:rPr>
      </w:pPr>
      <w:r>
        <w:rPr>
          <w:rFonts w:ascii="Century Gothic" w:eastAsia="Arial" w:hAnsi="Century Gothic"/>
          <w:sz w:val="20"/>
          <w:szCs w:val="22"/>
          <w:lang w:bidi="hi-IN"/>
        </w:rPr>
        <w:t xml:space="preserve">Nr faksu:  </w:t>
      </w:r>
      <w:r w:rsidRPr="00DD36B6">
        <w:rPr>
          <w:rFonts w:ascii="Century Gothic" w:eastAsia="Arial" w:hAnsi="Century Gothic"/>
          <w:sz w:val="20"/>
          <w:szCs w:val="22"/>
          <w:lang w:bidi="hi-IN"/>
        </w:rPr>
        <w:t xml:space="preserve"> </w:t>
      </w:r>
      <w:r w:rsidRPr="00C95898">
        <w:rPr>
          <w:rFonts w:ascii="Century Gothic" w:hAnsi="Century Gothic"/>
          <w:sz w:val="20"/>
        </w:rPr>
        <w:t>________________________________________</w:t>
      </w:r>
      <w:r>
        <w:rPr>
          <w:rFonts w:ascii="Century Gothic" w:hAnsi="Century Gothic"/>
          <w:sz w:val="20"/>
        </w:rPr>
        <w:t>____________________________________</w:t>
      </w:r>
      <w:r w:rsidRPr="00C95898">
        <w:rPr>
          <w:rFonts w:ascii="Century Gothic" w:hAnsi="Century Gothic"/>
          <w:sz w:val="20"/>
        </w:rPr>
        <w:t>_______________*</w:t>
      </w:r>
    </w:p>
    <w:p w:rsidR="009760AA" w:rsidRPr="00C95898" w:rsidRDefault="009760AA" w:rsidP="009760AA">
      <w:pPr>
        <w:rPr>
          <w:rFonts w:ascii="Century Gothic" w:hAnsi="Century Gothic"/>
          <w:sz w:val="20"/>
        </w:rPr>
      </w:pPr>
      <w:r>
        <w:rPr>
          <w:rFonts w:ascii="Century Gothic" w:eastAsia="Arial" w:hAnsi="Century Gothic"/>
          <w:sz w:val="20"/>
          <w:szCs w:val="22"/>
          <w:lang w:bidi="hi-IN"/>
        </w:rPr>
        <w:t>A</w:t>
      </w:r>
      <w:r w:rsidRPr="00DD36B6">
        <w:rPr>
          <w:rFonts w:ascii="Century Gothic" w:eastAsia="Arial" w:hAnsi="Century Gothic"/>
          <w:sz w:val="20"/>
          <w:szCs w:val="22"/>
          <w:lang w:bidi="hi-IN"/>
        </w:rPr>
        <w:t xml:space="preserve">dres e-mail: </w:t>
      </w:r>
      <w:r w:rsidRPr="00C95898">
        <w:rPr>
          <w:rFonts w:ascii="Century Gothic" w:hAnsi="Century Gothic"/>
          <w:sz w:val="20"/>
        </w:rPr>
        <w:t>_____________________________________________________</w:t>
      </w:r>
      <w:r>
        <w:rPr>
          <w:rFonts w:ascii="Century Gothic" w:hAnsi="Century Gothic"/>
          <w:sz w:val="20"/>
        </w:rPr>
        <w:t>_______</w:t>
      </w:r>
      <w:r w:rsidRPr="00C95898">
        <w:rPr>
          <w:rFonts w:ascii="Century Gothic" w:hAnsi="Century Gothic"/>
          <w:sz w:val="20"/>
        </w:rPr>
        <w:t>_______</w:t>
      </w:r>
      <w:r>
        <w:rPr>
          <w:rFonts w:ascii="Century Gothic" w:hAnsi="Century Gothic"/>
          <w:sz w:val="20"/>
        </w:rPr>
        <w:t>_________</w:t>
      </w:r>
      <w:r w:rsidRPr="00C95898">
        <w:rPr>
          <w:rFonts w:ascii="Century Gothic" w:hAnsi="Century Gothic"/>
          <w:sz w:val="20"/>
        </w:rPr>
        <w:t>_______________*</w:t>
      </w:r>
    </w:p>
    <w:p w:rsidR="009760AA" w:rsidRPr="00C95898" w:rsidRDefault="009760AA" w:rsidP="009760AA">
      <w:pPr>
        <w:rPr>
          <w:rFonts w:ascii="Century Gothic" w:hAnsi="Century Gothic"/>
          <w:sz w:val="20"/>
        </w:rPr>
      </w:pPr>
      <w:r>
        <w:rPr>
          <w:rFonts w:ascii="Century Gothic" w:eastAsia="Arial" w:hAnsi="Century Gothic"/>
          <w:sz w:val="20"/>
          <w:szCs w:val="22"/>
          <w:lang w:bidi="hi-IN"/>
        </w:rPr>
        <w:t>N</w:t>
      </w:r>
      <w:r w:rsidRPr="00DD36B6">
        <w:rPr>
          <w:rFonts w:ascii="Century Gothic" w:eastAsia="Arial" w:hAnsi="Century Gothic"/>
          <w:sz w:val="20"/>
          <w:szCs w:val="22"/>
          <w:lang w:bidi="hi-IN"/>
        </w:rPr>
        <w:t xml:space="preserve">r KRS/ </w:t>
      </w:r>
      <w:r>
        <w:rPr>
          <w:rFonts w:ascii="Century Gothic" w:eastAsia="Arial" w:hAnsi="Century Gothic"/>
          <w:sz w:val="20"/>
          <w:szCs w:val="22"/>
          <w:lang w:bidi="hi-IN"/>
        </w:rPr>
        <w:t xml:space="preserve">REGON/NIP:  </w:t>
      </w:r>
      <w:r w:rsidRPr="00C95898">
        <w:rPr>
          <w:rFonts w:ascii="Century Gothic" w:hAnsi="Century Gothic"/>
          <w:sz w:val="20"/>
        </w:rPr>
        <w:t>___________________________________</w:t>
      </w:r>
      <w:r>
        <w:rPr>
          <w:rFonts w:ascii="Century Gothic" w:hAnsi="Century Gothic"/>
          <w:sz w:val="20"/>
        </w:rPr>
        <w:t>___________________________</w:t>
      </w:r>
      <w:r w:rsidRPr="00C95898">
        <w:rPr>
          <w:rFonts w:ascii="Century Gothic" w:hAnsi="Century Gothic"/>
          <w:sz w:val="20"/>
        </w:rPr>
        <w:t>_____</w:t>
      </w:r>
      <w:r>
        <w:rPr>
          <w:rFonts w:ascii="Century Gothic" w:hAnsi="Century Gothic"/>
          <w:sz w:val="20"/>
        </w:rPr>
        <w:t>_________</w:t>
      </w:r>
      <w:r w:rsidRPr="00C95898">
        <w:rPr>
          <w:rFonts w:ascii="Century Gothic" w:hAnsi="Century Gothic"/>
          <w:sz w:val="20"/>
        </w:rPr>
        <w:t>_______________*</w:t>
      </w:r>
    </w:p>
    <w:p w:rsidR="00676CEB" w:rsidRPr="00676CEB" w:rsidRDefault="009760AA" w:rsidP="009760AA">
      <w:pPr>
        <w:autoSpaceDN/>
        <w:spacing w:before="120" w:after="120" w:line="360" w:lineRule="auto"/>
        <w:rPr>
          <w:rFonts w:ascii="Century Gothic" w:hAnsi="Century Gothic" w:cs="Times New Roman"/>
          <w:b/>
          <w:color w:val="auto"/>
          <w:kern w:val="1"/>
          <w:sz w:val="20"/>
          <w:szCs w:val="20"/>
        </w:rPr>
      </w:pPr>
      <w:r>
        <w:rPr>
          <w:rFonts w:ascii="Century Gothic" w:hAnsi="Century Gothic"/>
          <w:sz w:val="20"/>
        </w:rPr>
        <w:t>Osoba/osoby uprawnione do reprezentacji, w tym do podpisania umowy: _________________________________________________________________________</w:t>
      </w:r>
      <w:r w:rsidRPr="00C95898">
        <w:rPr>
          <w:rFonts w:ascii="Century Gothic" w:hAnsi="Century Gothic"/>
          <w:sz w:val="20"/>
        </w:rPr>
        <w:t>_______</w:t>
      </w:r>
      <w:r>
        <w:rPr>
          <w:rFonts w:ascii="Century Gothic" w:hAnsi="Century Gothic"/>
          <w:sz w:val="20"/>
        </w:rPr>
        <w:t xml:space="preserve">___________*   </w:t>
      </w:r>
      <w:r w:rsidR="00676CEB" w:rsidRPr="00676CEB">
        <w:rPr>
          <w:rFonts w:ascii="Century Gothic" w:hAnsi="Century Gothic" w:cs="Times New Roman"/>
          <w:color w:val="auto"/>
          <w:kern w:val="1"/>
          <w:sz w:val="20"/>
          <w:szCs w:val="20"/>
        </w:rPr>
        <w:t xml:space="preserve">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 trybie przetargu nieograniczonego na: </w:t>
      </w:r>
      <w:r w:rsidR="00264538">
        <w:rPr>
          <w:rFonts w:ascii="Century Gothic" w:hAnsi="Century Gothic" w:cs="Times New Roman"/>
          <w:b/>
          <w:bCs/>
          <w:iCs/>
          <w:color w:val="auto"/>
          <w:kern w:val="1"/>
          <w:sz w:val="20"/>
          <w:szCs w:val="20"/>
        </w:rPr>
        <w:t>Dostawy materiałów sanitarnych</w:t>
      </w:r>
      <w:r w:rsidRPr="00676CEB">
        <w:rPr>
          <w:rFonts w:ascii="Century Gothic" w:hAnsi="Century Gothic" w:cs="Times New Roman"/>
          <w:b/>
          <w:bCs/>
          <w:iCs/>
          <w:color w:val="auto"/>
          <w:kern w:val="1"/>
          <w:sz w:val="20"/>
          <w:szCs w:val="20"/>
        </w:rPr>
        <w:t xml:space="preserve">  </w:t>
      </w:r>
      <w:r w:rsidRPr="00676CEB">
        <w:rPr>
          <w:rFonts w:ascii="Century Gothic" w:hAnsi="Century Gothic" w:cs="Times New Roman"/>
          <w:b/>
          <w:color w:val="auto"/>
          <w:kern w:val="1"/>
          <w:sz w:val="20"/>
          <w:szCs w:val="20"/>
        </w:rPr>
        <w:t>(</w:t>
      </w:r>
      <w:r w:rsidR="001B0939">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 xml:space="preserve">umer sprawy: </w:t>
      </w:r>
      <w:r w:rsidRPr="00676CEB">
        <w:rPr>
          <w:rFonts w:ascii="Century Gothic" w:hAnsi="Century Gothic" w:cs="Times New Roman"/>
          <w:b/>
          <w:bCs/>
          <w:color w:val="auto"/>
          <w:kern w:val="1"/>
          <w:sz w:val="20"/>
          <w:szCs w:val="20"/>
        </w:rPr>
        <w:t>WZP-</w:t>
      </w:r>
      <w:r w:rsidR="00264538">
        <w:rPr>
          <w:rFonts w:ascii="Century Gothic" w:hAnsi="Century Gothic" w:cs="Times New Roman"/>
          <w:b/>
          <w:bCs/>
          <w:color w:val="auto"/>
          <w:kern w:val="1"/>
          <w:sz w:val="20"/>
          <w:szCs w:val="20"/>
        </w:rPr>
        <w:t>6709/19/353/IR</w:t>
      </w:r>
      <w:r w:rsidRPr="00676CEB">
        <w:rPr>
          <w:rFonts w:ascii="Century Gothic" w:hAnsi="Century Gothic" w:cs="Times New Roman"/>
          <w:b/>
          <w:bCs/>
          <w:color w:val="auto"/>
          <w:kern w:val="1"/>
          <w:sz w:val="20"/>
          <w:szCs w:val="20"/>
        </w:rPr>
        <w:t>)</w:t>
      </w:r>
      <w:r w:rsidR="00743BFA">
        <w:rPr>
          <w:rFonts w:ascii="Century Gothic" w:hAnsi="Century Gothic" w:cs="Times New Roman"/>
          <w:b/>
          <w:bCs/>
          <w:color w:val="auto"/>
          <w:kern w:val="1"/>
          <w:sz w:val="20"/>
          <w:szCs w:val="20"/>
        </w:rPr>
        <w:t xml:space="preserve">, </w:t>
      </w:r>
      <w:r w:rsidRPr="00676CEB">
        <w:rPr>
          <w:rFonts w:ascii="Century Gothic" w:hAnsi="Century Gothic" w:cs="Times New Roman"/>
          <w:b/>
          <w:bCs/>
          <w:color w:val="auto"/>
          <w:kern w:val="1"/>
          <w:sz w:val="20"/>
          <w:szCs w:val="20"/>
        </w:rPr>
        <w:t xml:space="preserve"> </w:t>
      </w:r>
    </w:p>
    <w:p w:rsidR="00676CEB" w:rsidRPr="00676CEB" w:rsidRDefault="00676CEB" w:rsidP="00676CEB">
      <w:pPr>
        <w:tabs>
          <w:tab w:val="left" w:pos="6435"/>
        </w:tabs>
        <w:autoSpaceDN/>
        <w:rPr>
          <w:rFonts w:ascii="Century Gothic" w:hAnsi="Century Gothic" w:cs="Times New Roman"/>
          <w:color w:val="auto"/>
          <w:kern w:val="1"/>
          <w:sz w:val="20"/>
          <w:szCs w:val="20"/>
        </w:rPr>
      </w:pPr>
    </w:p>
    <w:p w:rsidR="006816AF" w:rsidRPr="00AA1D05" w:rsidRDefault="00264538" w:rsidP="00AA1D05">
      <w:pPr>
        <w:pStyle w:val="Akapitzlist"/>
        <w:numPr>
          <w:ilvl w:val="0"/>
          <w:numId w:val="160"/>
        </w:numPr>
        <w:tabs>
          <w:tab w:val="left" w:pos="6435"/>
        </w:tabs>
        <w:autoSpaceDN/>
        <w:ind w:left="284" w:hanging="229"/>
        <w:jc w:val="both"/>
        <w:rPr>
          <w:rFonts w:ascii="Century Gothic" w:hAnsi="Century Gothic"/>
          <w:b/>
          <w:bCs/>
          <w:kern w:val="1"/>
          <w:sz w:val="20"/>
          <w:szCs w:val="20"/>
        </w:rPr>
      </w:pPr>
      <w:r w:rsidRPr="00AA1D05">
        <w:rPr>
          <w:rFonts w:ascii="Century Gothic" w:hAnsi="Century Gothic"/>
          <w:b/>
          <w:bCs/>
          <w:kern w:val="1"/>
          <w:sz w:val="20"/>
          <w:szCs w:val="20"/>
        </w:rPr>
        <w:t>Oferujemy:</w:t>
      </w:r>
    </w:p>
    <w:p w:rsidR="00264538" w:rsidRPr="00264538" w:rsidRDefault="00264538" w:rsidP="00264538">
      <w:pPr>
        <w:suppressAutoHyphens w:val="0"/>
        <w:spacing w:before="100" w:beforeAutospacing="1"/>
        <w:jc w:val="both"/>
        <w:textAlignment w:val="auto"/>
        <w:rPr>
          <w:rFonts w:ascii="Century Gothic" w:hAnsi="Century Gothic"/>
          <w:kern w:val="0"/>
          <w:sz w:val="20"/>
          <w:szCs w:val="20"/>
          <w:lang w:eastAsia="pl-PL"/>
        </w:rPr>
      </w:pPr>
      <w:r w:rsidRPr="00264538">
        <w:rPr>
          <w:rFonts w:ascii="Century Gothic" w:hAnsi="Century Gothic"/>
          <w:b/>
          <w:bCs/>
          <w:kern w:val="0"/>
          <w:sz w:val="20"/>
          <w:szCs w:val="20"/>
          <w:lang w:eastAsia="pl-PL"/>
        </w:rPr>
        <w:t>Zadanie nr 1</w:t>
      </w:r>
      <w:r w:rsidRPr="00264538">
        <w:rPr>
          <w:rFonts w:ascii="Century Gothic" w:hAnsi="Century Gothic"/>
          <w:kern w:val="0"/>
          <w:sz w:val="20"/>
          <w:szCs w:val="20"/>
          <w:lang w:eastAsia="pl-PL"/>
        </w:rPr>
        <w:t xml:space="preserve"> </w:t>
      </w:r>
      <w:r w:rsidRPr="00264538">
        <w:rPr>
          <w:rFonts w:ascii="Century Gothic" w:hAnsi="Century Gothic"/>
          <w:b/>
          <w:sz w:val="20"/>
          <w:szCs w:val="20"/>
        </w:rPr>
        <w:t xml:space="preserve">– </w:t>
      </w:r>
      <w:r w:rsidR="00B40692">
        <w:rPr>
          <w:rFonts w:ascii="Century Gothic" w:hAnsi="Century Gothic"/>
          <w:b/>
          <w:sz w:val="20"/>
          <w:szCs w:val="20"/>
        </w:rPr>
        <w:t>Dostawy zaworów</w:t>
      </w:r>
      <w:r w:rsidRPr="00264538">
        <w:rPr>
          <w:rFonts w:ascii="Century Gothic" w:hAnsi="Century Gothic"/>
          <w:kern w:val="0"/>
          <w:sz w:val="20"/>
          <w:szCs w:val="20"/>
          <w:lang w:eastAsia="pl-PL"/>
        </w:rPr>
        <w:t>:</w:t>
      </w:r>
    </w:p>
    <w:p w:rsidR="00264538" w:rsidRPr="00264538" w:rsidRDefault="00264538" w:rsidP="00264538">
      <w:pPr>
        <w:suppressAutoHyphens w:val="0"/>
        <w:spacing w:before="100" w:beforeAutospacing="1"/>
        <w:jc w:val="both"/>
        <w:textAlignment w:val="auto"/>
        <w:rPr>
          <w:rFonts w:ascii="Century Gothic" w:hAnsi="Century Gothic"/>
          <w:kern w:val="0"/>
          <w:sz w:val="20"/>
          <w:szCs w:val="20"/>
          <w:lang w:eastAsia="pl-PL"/>
        </w:rPr>
      </w:pPr>
      <w:r w:rsidRPr="00264538">
        <w:rPr>
          <w:rFonts w:ascii="Century Gothic" w:hAnsi="Century Gothic"/>
          <w:kern w:val="0"/>
          <w:sz w:val="20"/>
          <w:szCs w:val="20"/>
          <w:lang w:eastAsia="pl-PL"/>
        </w:rPr>
        <w:t xml:space="preserve">Cena oferty: ….................................**zł brutto </w:t>
      </w:r>
      <w:r>
        <w:rPr>
          <w:rFonts w:ascii="Century Gothic" w:hAnsi="Century Gothic"/>
          <w:bCs/>
          <w:sz w:val="20"/>
          <w:szCs w:val="20"/>
        </w:rPr>
        <w:t xml:space="preserve">(słownie </w:t>
      </w:r>
      <w:r w:rsidRPr="00264538">
        <w:rPr>
          <w:rFonts w:ascii="Century Gothic" w:hAnsi="Century Gothic"/>
          <w:bCs/>
          <w:sz w:val="20"/>
          <w:szCs w:val="20"/>
        </w:rPr>
        <w:t>złotych:</w:t>
      </w:r>
      <w:r w:rsidRPr="00264538">
        <w:rPr>
          <w:rFonts w:ascii="Century Gothic" w:hAnsi="Century Gothic"/>
          <w:b/>
          <w:bCs/>
          <w:sz w:val="20"/>
          <w:szCs w:val="20"/>
        </w:rPr>
        <w:t xml:space="preserve"> …………………….…</w:t>
      </w:r>
      <w:r w:rsidR="00926518">
        <w:rPr>
          <w:rFonts w:ascii="Century Gothic" w:hAnsi="Century Gothic"/>
          <w:b/>
          <w:bCs/>
          <w:sz w:val="20"/>
          <w:szCs w:val="20"/>
        </w:rPr>
        <w:t>….</w:t>
      </w:r>
      <w:r w:rsidRPr="00264538">
        <w:rPr>
          <w:rFonts w:ascii="Century Gothic" w:hAnsi="Century Gothic"/>
          <w:b/>
          <w:bCs/>
          <w:sz w:val="20"/>
          <w:szCs w:val="20"/>
        </w:rPr>
        <w:t>………</w:t>
      </w:r>
      <w:r w:rsidRPr="00264538">
        <w:rPr>
          <w:rFonts w:ascii="Century Gothic" w:hAnsi="Century Gothic"/>
          <w:bCs/>
          <w:sz w:val="20"/>
          <w:szCs w:val="20"/>
        </w:rPr>
        <w:t>.)</w:t>
      </w:r>
      <w:r w:rsidRPr="00264538">
        <w:rPr>
          <w:rFonts w:ascii="Century Gothic" w:hAnsi="Century Gothic"/>
          <w:b/>
          <w:bCs/>
          <w:sz w:val="20"/>
          <w:szCs w:val="20"/>
        </w:rPr>
        <w:t xml:space="preserve">*  </w:t>
      </w:r>
      <w:r w:rsidRPr="00264538">
        <w:rPr>
          <w:rFonts w:ascii="Century Gothic" w:hAnsi="Century Gothic"/>
          <w:i/>
          <w:sz w:val="16"/>
          <w:szCs w:val="16"/>
          <w:lang w:eastAsia="en-US"/>
        </w:rPr>
        <w:t>cena zgodna z ceną wskazaną w Opisie przedmiotu zamówienia/Formularzu Cenowym</w:t>
      </w:r>
      <w:r w:rsidRPr="00264538">
        <w:rPr>
          <w:rFonts w:ascii="Century Gothic" w:hAnsi="Century Gothic"/>
          <w:kern w:val="0"/>
          <w:sz w:val="16"/>
          <w:szCs w:val="16"/>
          <w:lang w:eastAsia="pl-PL"/>
        </w:rPr>
        <w:t xml:space="preserve"> stanowiącym załącznik nr </w:t>
      </w:r>
      <w:r w:rsidR="0038714B">
        <w:rPr>
          <w:rFonts w:ascii="Century Gothic" w:hAnsi="Century Gothic"/>
          <w:kern w:val="0"/>
          <w:sz w:val="16"/>
          <w:szCs w:val="16"/>
          <w:lang w:eastAsia="pl-PL"/>
        </w:rPr>
        <w:t>2</w:t>
      </w:r>
      <w:r w:rsidRPr="00264538">
        <w:rPr>
          <w:rFonts w:ascii="Century Gothic" w:hAnsi="Century Gothic"/>
          <w:kern w:val="0"/>
          <w:sz w:val="16"/>
          <w:szCs w:val="16"/>
          <w:lang w:eastAsia="pl-PL"/>
        </w:rPr>
        <w:t xml:space="preserve"> do SIWZ</w:t>
      </w:r>
    </w:p>
    <w:p w:rsidR="00264538" w:rsidRPr="00264538" w:rsidRDefault="00264538" w:rsidP="00264538">
      <w:pPr>
        <w:suppressAutoHyphens w:val="0"/>
        <w:spacing w:before="100" w:beforeAutospacing="1"/>
        <w:jc w:val="both"/>
        <w:textAlignment w:val="auto"/>
        <w:rPr>
          <w:rFonts w:ascii="Century Gothic" w:hAnsi="Century Gothic"/>
          <w:kern w:val="0"/>
          <w:sz w:val="20"/>
          <w:szCs w:val="20"/>
          <w:lang w:eastAsia="pl-PL"/>
        </w:rPr>
      </w:pPr>
      <w:r w:rsidRPr="00264538">
        <w:rPr>
          <w:rFonts w:ascii="Century Gothic" w:hAnsi="Century Gothic"/>
          <w:kern w:val="0"/>
          <w:sz w:val="20"/>
          <w:szCs w:val="20"/>
          <w:lang w:eastAsia="pl-PL"/>
        </w:rPr>
        <w:t xml:space="preserve">Termin dostawy …...... dni </w:t>
      </w:r>
      <w:r>
        <w:rPr>
          <w:rFonts w:ascii="Century Gothic" w:hAnsi="Century Gothic"/>
          <w:kern w:val="0"/>
          <w:sz w:val="20"/>
          <w:szCs w:val="20"/>
          <w:lang w:eastAsia="pl-PL"/>
        </w:rPr>
        <w:t xml:space="preserve">roboczych </w:t>
      </w:r>
      <w:r w:rsidRPr="00264538">
        <w:rPr>
          <w:rFonts w:ascii="Century Gothic" w:hAnsi="Century Gothic"/>
          <w:kern w:val="0"/>
          <w:sz w:val="20"/>
          <w:szCs w:val="20"/>
          <w:lang w:eastAsia="pl-PL"/>
        </w:rPr>
        <w:t xml:space="preserve">(max. </w:t>
      </w:r>
      <w:r>
        <w:rPr>
          <w:rFonts w:ascii="Century Gothic" w:hAnsi="Century Gothic"/>
          <w:kern w:val="0"/>
          <w:sz w:val="20"/>
          <w:szCs w:val="20"/>
          <w:lang w:eastAsia="pl-PL"/>
        </w:rPr>
        <w:t>5</w:t>
      </w:r>
      <w:r w:rsidRPr="00264538">
        <w:rPr>
          <w:rFonts w:ascii="Century Gothic" w:hAnsi="Century Gothic"/>
          <w:kern w:val="0"/>
          <w:sz w:val="20"/>
          <w:szCs w:val="20"/>
          <w:lang w:eastAsia="pl-PL"/>
        </w:rPr>
        <w:t xml:space="preserve"> dni)***</w:t>
      </w:r>
      <w:r>
        <w:rPr>
          <w:rFonts w:ascii="Century Gothic" w:hAnsi="Century Gothic"/>
          <w:kern w:val="0"/>
          <w:sz w:val="20"/>
          <w:szCs w:val="20"/>
          <w:lang w:eastAsia="pl-PL"/>
        </w:rPr>
        <w:t xml:space="preserve"> </w:t>
      </w:r>
      <w:r w:rsidRPr="006816AF">
        <w:rPr>
          <w:rFonts w:ascii="Century Gothic" w:eastAsia="SimSun" w:hAnsi="Century Gothic" w:cs="Mangal"/>
          <w:sz w:val="20"/>
          <w:szCs w:val="20"/>
          <w:lang w:bidi="hi-IN"/>
        </w:rPr>
        <w:t xml:space="preserve">od momentu upływu terminu, o którym mowa w Rozdz. XVII </w:t>
      </w:r>
      <w:r w:rsidRPr="00913539">
        <w:rPr>
          <w:rFonts w:ascii="Century Gothic" w:hAnsi="Century Gothic"/>
          <w:bCs/>
          <w:sz w:val="20"/>
          <w:szCs w:val="20"/>
        </w:rPr>
        <w:t>§</w:t>
      </w:r>
      <w:r w:rsidR="00246F3D">
        <w:rPr>
          <w:rFonts w:ascii="Century Gothic" w:hAnsi="Century Gothic"/>
          <w:bCs/>
          <w:sz w:val="20"/>
          <w:szCs w:val="20"/>
        </w:rPr>
        <w:t xml:space="preserve"> </w:t>
      </w:r>
      <w:r w:rsidRPr="00913539">
        <w:rPr>
          <w:rFonts w:ascii="Century Gothic" w:hAnsi="Century Gothic"/>
          <w:bCs/>
          <w:sz w:val="20"/>
          <w:szCs w:val="20"/>
        </w:rPr>
        <w:t>3</w:t>
      </w:r>
      <w:r w:rsidRPr="006816AF">
        <w:rPr>
          <w:rFonts w:ascii="Century Gothic" w:hAnsi="Century Gothic"/>
          <w:b/>
          <w:bCs/>
          <w:sz w:val="20"/>
          <w:szCs w:val="20"/>
        </w:rPr>
        <w:t xml:space="preserve"> </w:t>
      </w:r>
      <w:r w:rsidR="00C337C7">
        <w:rPr>
          <w:rFonts w:ascii="Century Gothic" w:eastAsia="SimSun" w:hAnsi="Century Gothic" w:cs="Mangal"/>
          <w:sz w:val="20"/>
          <w:szCs w:val="20"/>
          <w:lang w:bidi="hi-IN"/>
        </w:rPr>
        <w:t>ust 5</w:t>
      </w:r>
      <w:r>
        <w:rPr>
          <w:rFonts w:ascii="Century Gothic" w:eastAsia="SimSun" w:hAnsi="Century Gothic" w:cs="Mangal"/>
          <w:sz w:val="20"/>
          <w:szCs w:val="20"/>
          <w:lang w:bidi="hi-IN"/>
        </w:rPr>
        <w:t xml:space="preserve"> SIWZ</w:t>
      </w:r>
    </w:p>
    <w:p w:rsidR="00264538" w:rsidRPr="00264538" w:rsidRDefault="00264538" w:rsidP="00264538">
      <w:pPr>
        <w:suppressAutoHyphens w:val="0"/>
        <w:spacing w:before="100" w:beforeAutospacing="1"/>
        <w:jc w:val="both"/>
        <w:textAlignment w:val="auto"/>
        <w:rPr>
          <w:rFonts w:ascii="Century Gothic" w:hAnsi="Century Gothic"/>
          <w:kern w:val="0"/>
          <w:sz w:val="20"/>
          <w:szCs w:val="20"/>
          <w:lang w:eastAsia="pl-PL"/>
        </w:rPr>
      </w:pPr>
      <w:r w:rsidRPr="00264538">
        <w:rPr>
          <w:rFonts w:ascii="Century Gothic" w:hAnsi="Century Gothic"/>
          <w:kern w:val="0"/>
          <w:sz w:val="20"/>
          <w:szCs w:val="20"/>
          <w:lang w:eastAsia="pl-PL"/>
        </w:rPr>
        <w:t>Okres gwarancji ……… (min. 24 m-ce – max. 36 m-</w:t>
      </w:r>
      <w:proofErr w:type="spellStart"/>
      <w:r w:rsidRPr="00264538">
        <w:rPr>
          <w:rFonts w:ascii="Century Gothic" w:hAnsi="Century Gothic"/>
          <w:kern w:val="0"/>
          <w:sz w:val="20"/>
          <w:szCs w:val="20"/>
          <w:lang w:eastAsia="pl-PL"/>
        </w:rPr>
        <w:t>cy</w:t>
      </w:r>
      <w:proofErr w:type="spellEnd"/>
      <w:r w:rsidRPr="00264538">
        <w:rPr>
          <w:rFonts w:ascii="Century Gothic" w:hAnsi="Century Gothic"/>
          <w:kern w:val="0"/>
          <w:sz w:val="20"/>
          <w:szCs w:val="20"/>
          <w:lang w:eastAsia="pl-PL"/>
        </w:rPr>
        <w:t>) ***</w:t>
      </w:r>
    </w:p>
    <w:p w:rsidR="00264538" w:rsidRPr="00264538" w:rsidRDefault="00264538" w:rsidP="00264538">
      <w:pPr>
        <w:suppressAutoHyphens w:val="0"/>
        <w:spacing w:before="100" w:beforeAutospacing="1"/>
        <w:jc w:val="both"/>
        <w:textAlignment w:val="auto"/>
        <w:rPr>
          <w:rFonts w:ascii="Times New Roman" w:hAnsi="Times New Roman"/>
          <w:kern w:val="0"/>
          <w:lang w:eastAsia="pl-PL"/>
        </w:rPr>
      </w:pPr>
      <w:r w:rsidRPr="00264538">
        <w:rPr>
          <w:rFonts w:ascii="Century Gothic" w:hAnsi="Century Gothic"/>
          <w:b/>
          <w:bCs/>
          <w:kern w:val="0"/>
          <w:sz w:val="20"/>
          <w:szCs w:val="20"/>
          <w:lang w:eastAsia="pl-PL"/>
        </w:rPr>
        <w:t>Zadanie nr 2</w:t>
      </w:r>
      <w:r w:rsidRPr="00264538">
        <w:rPr>
          <w:rFonts w:ascii="Century Gothic" w:hAnsi="Century Gothic"/>
          <w:kern w:val="0"/>
          <w:sz w:val="20"/>
          <w:szCs w:val="20"/>
          <w:lang w:eastAsia="pl-PL"/>
        </w:rPr>
        <w:t xml:space="preserve"> </w:t>
      </w:r>
      <w:r w:rsidR="00B40692">
        <w:rPr>
          <w:rFonts w:ascii="Century Gothic" w:hAnsi="Century Gothic"/>
          <w:b/>
          <w:kern w:val="0"/>
          <w:sz w:val="20"/>
          <w:szCs w:val="20"/>
          <w:lang w:eastAsia="pl-PL"/>
        </w:rPr>
        <w:t>–</w:t>
      </w:r>
      <w:r w:rsidRPr="00264538">
        <w:rPr>
          <w:rFonts w:ascii="Century Gothic" w:hAnsi="Century Gothic"/>
          <w:b/>
          <w:kern w:val="0"/>
          <w:sz w:val="20"/>
          <w:szCs w:val="20"/>
          <w:lang w:eastAsia="pl-PL"/>
        </w:rPr>
        <w:t xml:space="preserve"> </w:t>
      </w:r>
      <w:r w:rsidR="00B40692">
        <w:rPr>
          <w:rFonts w:ascii="Century Gothic" w:hAnsi="Century Gothic"/>
          <w:b/>
          <w:sz w:val="20"/>
          <w:szCs w:val="20"/>
        </w:rPr>
        <w:t>Dostawy hydraulicznych materiałów pomocniczych i eksploatacyjnych</w:t>
      </w:r>
      <w:r w:rsidRPr="00264538">
        <w:rPr>
          <w:rFonts w:ascii="Century Gothic" w:hAnsi="Century Gothic"/>
          <w:kern w:val="0"/>
          <w:sz w:val="20"/>
          <w:szCs w:val="20"/>
          <w:lang w:eastAsia="pl-PL"/>
        </w:rPr>
        <w:t>:</w:t>
      </w:r>
    </w:p>
    <w:p w:rsidR="00264538" w:rsidRPr="00264538" w:rsidRDefault="00264538" w:rsidP="00264538">
      <w:pPr>
        <w:suppressAutoHyphens w:val="0"/>
        <w:spacing w:before="100" w:beforeAutospacing="1"/>
        <w:jc w:val="both"/>
        <w:textAlignment w:val="auto"/>
        <w:rPr>
          <w:rFonts w:ascii="Century Gothic" w:hAnsi="Century Gothic"/>
          <w:kern w:val="0"/>
          <w:sz w:val="20"/>
          <w:szCs w:val="20"/>
          <w:lang w:eastAsia="pl-PL"/>
        </w:rPr>
      </w:pPr>
      <w:r w:rsidRPr="00264538">
        <w:rPr>
          <w:rFonts w:ascii="Century Gothic" w:hAnsi="Century Gothic"/>
          <w:kern w:val="0"/>
          <w:sz w:val="20"/>
          <w:szCs w:val="20"/>
          <w:lang w:eastAsia="pl-PL"/>
        </w:rPr>
        <w:t xml:space="preserve">Cena oferty: ….................................**zł brutto </w:t>
      </w:r>
      <w:r w:rsidRPr="00264538">
        <w:rPr>
          <w:rFonts w:ascii="Century Gothic" w:hAnsi="Century Gothic"/>
          <w:bCs/>
          <w:sz w:val="20"/>
          <w:szCs w:val="20"/>
        </w:rPr>
        <w:t>(słownie złotych:</w:t>
      </w:r>
      <w:r w:rsidRPr="00264538">
        <w:rPr>
          <w:rFonts w:ascii="Century Gothic" w:hAnsi="Century Gothic"/>
          <w:b/>
          <w:bCs/>
          <w:sz w:val="20"/>
          <w:szCs w:val="20"/>
        </w:rPr>
        <w:t xml:space="preserve"> ………………………….…………</w:t>
      </w:r>
      <w:r w:rsidRPr="00264538">
        <w:rPr>
          <w:rFonts w:ascii="Century Gothic" w:hAnsi="Century Gothic"/>
          <w:bCs/>
          <w:sz w:val="20"/>
          <w:szCs w:val="20"/>
        </w:rPr>
        <w:t>.)</w:t>
      </w:r>
      <w:r w:rsidRPr="00264538">
        <w:rPr>
          <w:rFonts w:ascii="Century Gothic" w:hAnsi="Century Gothic"/>
          <w:b/>
          <w:bCs/>
          <w:sz w:val="20"/>
          <w:szCs w:val="20"/>
        </w:rPr>
        <w:t xml:space="preserve">*  </w:t>
      </w:r>
      <w:r w:rsidRPr="00264538">
        <w:rPr>
          <w:rFonts w:ascii="Century Gothic" w:hAnsi="Century Gothic"/>
          <w:i/>
          <w:sz w:val="16"/>
          <w:szCs w:val="16"/>
          <w:lang w:eastAsia="en-US"/>
        </w:rPr>
        <w:t>cena zgodna z ceną wskazaną w Opisie przedmiotu zamówienia/Formularzu Cenowym</w:t>
      </w:r>
      <w:r w:rsidR="0038714B">
        <w:rPr>
          <w:rFonts w:ascii="Century Gothic" w:hAnsi="Century Gothic"/>
          <w:kern w:val="0"/>
          <w:sz w:val="16"/>
          <w:szCs w:val="16"/>
          <w:lang w:eastAsia="pl-PL"/>
        </w:rPr>
        <w:t xml:space="preserve"> stanowiącym załącznik nr 2</w:t>
      </w:r>
      <w:r w:rsidRPr="00264538">
        <w:rPr>
          <w:rFonts w:ascii="Century Gothic" w:hAnsi="Century Gothic"/>
          <w:kern w:val="0"/>
          <w:sz w:val="16"/>
          <w:szCs w:val="16"/>
          <w:lang w:eastAsia="pl-PL"/>
        </w:rPr>
        <w:t xml:space="preserve"> do SIWZ</w:t>
      </w:r>
      <w:r w:rsidRPr="00264538">
        <w:rPr>
          <w:rFonts w:ascii="Century Gothic" w:hAnsi="Century Gothic"/>
          <w:kern w:val="0"/>
          <w:sz w:val="20"/>
          <w:szCs w:val="20"/>
          <w:lang w:eastAsia="pl-PL"/>
        </w:rPr>
        <w:t xml:space="preserve"> </w:t>
      </w:r>
    </w:p>
    <w:p w:rsidR="00264538" w:rsidRPr="00264538" w:rsidRDefault="00264538" w:rsidP="00264538">
      <w:pPr>
        <w:suppressAutoHyphens w:val="0"/>
        <w:spacing w:before="100" w:beforeAutospacing="1"/>
        <w:jc w:val="both"/>
        <w:textAlignment w:val="auto"/>
        <w:rPr>
          <w:rFonts w:ascii="Century Gothic" w:hAnsi="Century Gothic"/>
          <w:kern w:val="0"/>
          <w:sz w:val="20"/>
          <w:szCs w:val="20"/>
          <w:lang w:eastAsia="pl-PL"/>
        </w:rPr>
      </w:pPr>
      <w:r w:rsidRPr="00264538">
        <w:rPr>
          <w:rFonts w:ascii="Century Gothic" w:hAnsi="Century Gothic"/>
          <w:kern w:val="0"/>
          <w:sz w:val="20"/>
          <w:szCs w:val="20"/>
          <w:lang w:eastAsia="pl-PL"/>
        </w:rPr>
        <w:t xml:space="preserve">Termin dostawy …...... dni </w:t>
      </w:r>
      <w:r>
        <w:rPr>
          <w:rFonts w:ascii="Century Gothic" w:hAnsi="Century Gothic"/>
          <w:kern w:val="0"/>
          <w:sz w:val="20"/>
          <w:szCs w:val="20"/>
          <w:lang w:eastAsia="pl-PL"/>
        </w:rPr>
        <w:t xml:space="preserve">roboczych </w:t>
      </w:r>
      <w:r w:rsidRPr="00264538">
        <w:rPr>
          <w:rFonts w:ascii="Century Gothic" w:hAnsi="Century Gothic"/>
          <w:kern w:val="0"/>
          <w:sz w:val="20"/>
          <w:szCs w:val="20"/>
          <w:lang w:eastAsia="pl-PL"/>
        </w:rPr>
        <w:t xml:space="preserve">(max. </w:t>
      </w:r>
      <w:r>
        <w:rPr>
          <w:rFonts w:ascii="Century Gothic" w:hAnsi="Century Gothic"/>
          <w:kern w:val="0"/>
          <w:sz w:val="20"/>
          <w:szCs w:val="20"/>
          <w:lang w:eastAsia="pl-PL"/>
        </w:rPr>
        <w:t>5</w:t>
      </w:r>
      <w:r w:rsidRPr="00264538">
        <w:rPr>
          <w:rFonts w:ascii="Century Gothic" w:hAnsi="Century Gothic"/>
          <w:kern w:val="0"/>
          <w:sz w:val="20"/>
          <w:szCs w:val="20"/>
          <w:lang w:eastAsia="pl-PL"/>
        </w:rPr>
        <w:t xml:space="preserve"> dni)***</w:t>
      </w:r>
      <w:r>
        <w:rPr>
          <w:rFonts w:ascii="Century Gothic" w:hAnsi="Century Gothic"/>
          <w:kern w:val="0"/>
          <w:sz w:val="20"/>
          <w:szCs w:val="20"/>
          <w:lang w:eastAsia="pl-PL"/>
        </w:rPr>
        <w:t xml:space="preserve"> </w:t>
      </w:r>
      <w:r w:rsidRPr="006816AF">
        <w:rPr>
          <w:rFonts w:ascii="Century Gothic" w:eastAsia="SimSun" w:hAnsi="Century Gothic" w:cs="Mangal"/>
          <w:sz w:val="20"/>
          <w:szCs w:val="20"/>
          <w:lang w:bidi="hi-IN"/>
        </w:rPr>
        <w:t xml:space="preserve">od momentu upływu terminu, o którym mowa w Rozdz. XVII </w:t>
      </w:r>
      <w:r w:rsidRPr="00913539">
        <w:rPr>
          <w:rFonts w:ascii="Century Gothic" w:hAnsi="Century Gothic"/>
          <w:bCs/>
          <w:sz w:val="20"/>
          <w:szCs w:val="20"/>
        </w:rPr>
        <w:t>§</w:t>
      </w:r>
      <w:r w:rsidR="00246F3D">
        <w:rPr>
          <w:rFonts w:ascii="Century Gothic" w:hAnsi="Century Gothic"/>
          <w:bCs/>
          <w:sz w:val="20"/>
          <w:szCs w:val="20"/>
        </w:rPr>
        <w:t xml:space="preserve"> </w:t>
      </w:r>
      <w:r w:rsidRPr="00913539">
        <w:rPr>
          <w:rFonts w:ascii="Century Gothic" w:hAnsi="Century Gothic"/>
          <w:bCs/>
          <w:sz w:val="20"/>
          <w:szCs w:val="20"/>
        </w:rPr>
        <w:t>3</w:t>
      </w:r>
      <w:r w:rsidRPr="006816AF">
        <w:rPr>
          <w:rFonts w:ascii="Century Gothic" w:hAnsi="Century Gothic"/>
          <w:b/>
          <w:bCs/>
          <w:sz w:val="20"/>
          <w:szCs w:val="20"/>
        </w:rPr>
        <w:t xml:space="preserve"> </w:t>
      </w:r>
      <w:r w:rsidR="00C337C7">
        <w:rPr>
          <w:rFonts w:ascii="Century Gothic" w:eastAsia="SimSun" w:hAnsi="Century Gothic" w:cs="Mangal"/>
          <w:sz w:val="20"/>
          <w:szCs w:val="20"/>
          <w:lang w:bidi="hi-IN"/>
        </w:rPr>
        <w:t>ust 5</w:t>
      </w:r>
      <w:r>
        <w:rPr>
          <w:rFonts w:ascii="Century Gothic" w:eastAsia="SimSun" w:hAnsi="Century Gothic" w:cs="Mangal"/>
          <w:sz w:val="20"/>
          <w:szCs w:val="20"/>
          <w:lang w:bidi="hi-IN"/>
        </w:rPr>
        <w:t xml:space="preserve"> SIWZ</w:t>
      </w:r>
    </w:p>
    <w:p w:rsidR="00264538" w:rsidRPr="00264538" w:rsidRDefault="00264538" w:rsidP="00264538">
      <w:pPr>
        <w:suppressAutoHyphens w:val="0"/>
        <w:spacing w:before="100" w:beforeAutospacing="1"/>
        <w:jc w:val="both"/>
        <w:textAlignment w:val="auto"/>
        <w:rPr>
          <w:rFonts w:ascii="Century Gothic" w:hAnsi="Century Gothic"/>
          <w:kern w:val="0"/>
          <w:sz w:val="20"/>
          <w:szCs w:val="20"/>
          <w:lang w:eastAsia="pl-PL"/>
        </w:rPr>
      </w:pPr>
      <w:r w:rsidRPr="00264538">
        <w:rPr>
          <w:rFonts w:ascii="Century Gothic" w:hAnsi="Century Gothic"/>
          <w:kern w:val="0"/>
          <w:sz w:val="20"/>
          <w:szCs w:val="20"/>
          <w:lang w:eastAsia="pl-PL"/>
        </w:rPr>
        <w:t>Okres gwarancji ……… (min. 24 m-ce – max. 36 m-</w:t>
      </w:r>
      <w:proofErr w:type="spellStart"/>
      <w:r w:rsidRPr="00264538">
        <w:rPr>
          <w:rFonts w:ascii="Century Gothic" w:hAnsi="Century Gothic"/>
          <w:kern w:val="0"/>
          <w:sz w:val="20"/>
          <w:szCs w:val="20"/>
          <w:lang w:eastAsia="pl-PL"/>
        </w:rPr>
        <w:t>cy</w:t>
      </w:r>
      <w:proofErr w:type="spellEnd"/>
      <w:r w:rsidRPr="00264538">
        <w:rPr>
          <w:rFonts w:ascii="Century Gothic" w:hAnsi="Century Gothic"/>
          <w:kern w:val="0"/>
          <w:sz w:val="20"/>
          <w:szCs w:val="20"/>
          <w:lang w:eastAsia="pl-PL"/>
        </w:rPr>
        <w:t>) ***</w:t>
      </w:r>
    </w:p>
    <w:p w:rsidR="00264538" w:rsidRPr="00264538" w:rsidRDefault="00264538" w:rsidP="00264538">
      <w:pPr>
        <w:suppressAutoHyphens w:val="0"/>
        <w:spacing w:before="100" w:beforeAutospacing="1"/>
        <w:jc w:val="both"/>
        <w:textAlignment w:val="auto"/>
        <w:rPr>
          <w:rFonts w:ascii="Times New Roman" w:hAnsi="Times New Roman"/>
          <w:kern w:val="0"/>
          <w:lang w:eastAsia="pl-PL"/>
        </w:rPr>
      </w:pPr>
      <w:r w:rsidRPr="00264538">
        <w:rPr>
          <w:rFonts w:ascii="Century Gothic" w:hAnsi="Century Gothic"/>
          <w:b/>
          <w:bCs/>
          <w:kern w:val="0"/>
          <w:sz w:val="20"/>
          <w:szCs w:val="20"/>
          <w:lang w:eastAsia="pl-PL"/>
        </w:rPr>
        <w:t>Zadanie nr 3</w:t>
      </w:r>
      <w:r w:rsidRPr="00264538">
        <w:rPr>
          <w:rFonts w:ascii="Century Gothic" w:hAnsi="Century Gothic"/>
          <w:kern w:val="0"/>
          <w:sz w:val="20"/>
          <w:szCs w:val="20"/>
          <w:lang w:eastAsia="pl-PL"/>
        </w:rPr>
        <w:t xml:space="preserve"> </w:t>
      </w:r>
      <w:r w:rsidR="00FA2AAB">
        <w:rPr>
          <w:rFonts w:ascii="Century Gothic" w:hAnsi="Century Gothic"/>
          <w:b/>
          <w:kern w:val="0"/>
          <w:sz w:val="20"/>
          <w:szCs w:val="20"/>
          <w:lang w:eastAsia="pl-PL"/>
        </w:rPr>
        <w:t>–</w:t>
      </w:r>
      <w:r w:rsidRPr="00264538">
        <w:rPr>
          <w:rFonts w:ascii="Century Gothic" w:hAnsi="Century Gothic"/>
          <w:b/>
          <w:kern w:val="0"/>
          <w:sz w:val="20"/>
          <w:szCs w:val="20"/>
          <w:lang w:eastAsia="pl-PL"/>
        </w:rPr>
        <w:t xml:space="preserve"> </w:t>
      </w:r>
      <w:r w:rsidR="00FA2AAB">
        <w:rPr>
          <w:rFonts w:ascii="Century Gothic" w:hAnsi="Century Gothic"/>
          <w:b/>
          <w:sz w:val="20"/>
          <w:szCs w:val="20"/>
        </w:rPr>
        <w:t>Dostawy rur kanalizacyjnych z tworzyw</w:t>
      </w:r>
      <w:r w:rsidRPr="00264538">
        <w:rPr>
          <w:rFonts w:ascii="Century Gothic" w:hAnsi="Century Gothic"/>
          <w:kern w:val="0"/>
          <w:sz w:val="20"/>
          <w:szCs w:val="20"/>
          <w:lang w:eastAsia="pl-PL"/>
        </w:rPr>
        <w:t>:</w:t>
      </w:r>
    </w:p>
    <w:p w:rsidR="00264538" w:rsidRPr="00264538" w:rsidRDefault="00264538" w:rsidP="00264538">
      <w:pPr>
        <w:suppressAutoHyphens w:val="0"/>
        <w:spacing w:before="100" w:beforeAutospacing="1"/>
        <w:jc w:val="both"/>
        <w:textAlignment w:val="auto"/>
        <w:rPr>
          <w:rFonts w:ascii="Century Gothic" w:hAnsi="Century Gothic"/>
          <w:kern w:val="0"/>
          <w:sz w:val="20"/>
          <w:szCs w:val="20"/>
          <w:lang w:eastAsia="pl-PL"/>
        </w:rPr>
      </w:pPr>
      <w:r w:rsidRPr="00264538">
        <w:rPr>
          <w:rFonts w:ascii="Century Gothic" w:hAnsi="Century Gothic"/>
          <w:kern w:val="0"/>
          <w:sz w:val="20"/>
          <w:szCs w:val="20"/>
          <w:lang w:eastAsia="pl-PL"/>
        </w:rPr>
        <w:t xml:space="preserve">Cena oferty: ….................................**zł brutto </w:t>
      </w:r>
      <w:r w:rsidRPr="00264538">
        <w:rPr>
          <w:rFonts w:ascii="Century Gothic" w:hAnsi="Century Gothic"/>
          <w:bCs/>
          <w:sz w:val="20"/>
          <w:szCs w:val="20"/>
        </w:rPr>
        <w:t>(słownie złotych:</w:t>
      </w:r>
      <w:r w:rsidRPr="00264538">
        <w:rPr>
          <w:rFonts w:ascii="Century Gothic" w:hAnsi="Century Gothic"/>
          <w:b/>
          <w:bCs/>
          <w:sz w:val="20"/>
          <w:szCs w:val="20"/>
        </w:rPr>
        <w:t xml:space="preserve"> ……………………….…………</w:t>
      </w:r>
      <w:r w:rsidRPr="00264538">
        <w:rPr>
          <w:rFonts w:ascii="Century Gothic" w:hAnsi="Century Gothic"/>
          <w:bCs/>
          <w:sz w:val="20"/>
          <w:szCs w:val="20"/>
        </w:rPr>
        <w:t>.)</w:t>
      </w:r>
      <w:r w:rsidRPr="00264538">
        <w:rPr>
          <w:rFonts w:ascii="Century Gothic" w:hAnsi="Century Gothic"/>
          <w:b/>
          <w:bCs/>
          <w:sz w:val="20"/>
          <w:szCs w:val="20"/>
        </w:rPr>
        <w:t xml:space="preserve">*  </w:t>
      </w:r>
      <w:r w:rsidRPr="00264538">
        <w:rPr>
          <w:rFonts w:ascii="Century Gothic" w:hAnsi="Century Gothic"/>
          <w:i/>
          <w:sz w:val="16"/>
          <w:szCs w:val="16"/>
          <w:lang w:eastAsia="en-US"/>
        </w:rPr>
        <w:t>cena zgodna z ceną wskazaną w Opisie przedmiotu zamówienia/Formularzu Cenowym</w:t>
      </w:r>
      <w:r w:rsidR="0038714B">
        <w:rPr>
          <w:rFonts w:ascii="Century Gothic" w:hAnsi="Century Gothic"/>
          <w:kern w:val="0"/>
          <w:sz w:val="16"/>
          <w:szCs w:val="16"/>
          <w:lang w:eastAsia="pl-PL"/>
        </w:rPr>
        <w:t xml:space="preserve"> stanowiącym załącznik nr 2</w:t>
      </w:r>
      <w:r w:rsidRPr="00264538">
        <w:rPr>
          <w:rFonts w:ascii="Century Gothic" w:hAnsi="Century Gothic"/>
          <w:kern w:val="0"/>
          <w:sz w:val="16"/>
          <w:szCs w:val="16"/>
          <w:lang w:eastAsia="pl-PL"/>
        </w:rPr>
        <w:t xml:space="preserve"> do SIWZ</w:t>
      </w:r>
      <w:r w:rsidRPr="00264538">
        <w:rPr>
          <w:rFonts w:ascii="Century Gothic" w:hAnsi="Century Gothic"/>
          <w:kern w:val="0"/>
          <w:sz w:val="20"/>
          <w:szCs w:val="20"/>
          <w:lang w:eastAsia="pl-PL"/>
        </w:rPr>
        <w:t xml:space="preserve"> </w:t>
      </w:r>
    </w:p>
    <w:p w:rsidR="00264538" w:rsidRPr="00264538" w:rsidRDefault="00264538" w:rsidP="00264538">
      <w:pPr>
        <w:suppressAutoHyphens w:val="0"/>
        <w:spacing w:before="100" w:beforeAutospacing="1"/>
        <w:jc w:val="both"/>
        <w:textAlignment w:val="auto"/>
        <w:rPr>
          <w:rFonts w:ascii="Century Gothic" w:hAnsi="Century Gothic"/>
          <w:kern w:val="0"/>
          <w:sz w:val="20"/>
          <w:szCs w:val="20"/>
          <w:lang w:eastAsia="pl-PL"/>
        </w:rPr>
      </w:pPr>
      <w:r w:rsidRPr="00264538">
        <w:rPr>
          <w:rFonts w:ascii="Century Gothic" w:hAnsi="Century Gothic"/>
          <w:kern w:val="0"/>
          <w:sz w:val="20"/>
          <w:szCs w:val="20"/>
          <w:lang w:eastAsia="pl-PL"/>
        </w:rPr>
        <w:t xml:space="preserve">Termin dostawy …...... dni </w:t>
      </w:r>
      <w:r>
        <w:rPr>
          <w:rFonts w:ascii="Century Gothic" w:hAnsi="Century Gothic"/>
          <w:kern w:val="0"/>
          <w:sz w:val="20"/>
          <w:szCs w:val="20"/>
          <w:lang w:eastAsia="pl-PL"/>
        </w:rPr>
        <w:t xml:space="preserve">roboczych </w:t>
      </w:r>
      <w:r w:rsidRPr="00264538">
        <w:rPr>
          <w:rFonts w:ascii="Century Gothic" w:hAnsi="Century Gothic"/>
          <w:kern w:val="0"/>
          <w:sz w:val="20"/>
          <w:szCs w:val="20"/>
          <w:lang w:eastAsia="pl-PL"/>
        </w:rPr>
        <w:t xml:space="preserve">(max. </w:t>
      </w:r>
      <w:r>
        <w:rPr>
          <w:rFonts w:ascii="Century Gothic" w:hAnsi="Century Gothic"/>
          <w:kern w:val="0"/>
          <w:sz w:val="20"/>
          <w:szCs w:val="20"/>
          <w:lang w:eastAsia="pl-PL"/>
        </w:rPr>
        <w:t>5</w:t>
      </w:r>
      <w:r w:rsidRPr="00264538">
        <w:rPr>
          <w:rFonts w:ascii="Century Gothic" w:hAnsi="Century Gothic"/>
          <w:kern w:val="0"/>
          <w:sz w:val="20"/>
          <w:szCs w:val="20"/>
          <w:lang w:eastAsia="pl-PL"/>
        </w:rPr>
        <w:t xml:space="preserve"> dni)***</w:t>
      </w:r>
      <w:r>
        <w:rPr>
          <w:rFonts w:ascii="Century Gothic" w:hAnsi="Century Gothic"/>
          <w:kern w:val="0"/>
          <w:sz w:val="20"/>
          <w:szCs w:val="20"/>
          <w:lang w:eastAsia="pl-PL"/>
        </w:rPr>
        <w:t xml:space="preserve"> </w:t>
      </w:r>
      <w:r w:rsidRPr="006816AF">
        <w:rPr>
          <w:rFonts w:ascii="Century Gothic" w:eastAsia="SimSun" w:hAnsi="Century Gothic" w:cs="Mangal"/>
          <w:sz w:val="20"/>
          <w:szCs w:val="20"/>
          <w:lang w:bidi="hi-IN"/>
        </w:rPr>
        <w:t xml:space="preserve">od momentu upływu terminu, o którym mowa w Rozdz. XVII </w:t>
      </w:r>
      <w:r w:rsidRPr="00913539">
        <w:rPr>
          <w:rFonts w:ascii="Century Gothic" w:hAnsi="Century Gothic"/>
          <w:bCs/>
          <w:sz w:val="20"/>
          <w:szCs w:val="20"/>
        </w:rPr>
        <w:t>§</w:t>
      </w:r>
      <w:r w:rsidR="00246F3D">
        <w:rPr>
          <w:rFonts w:ascii="Century Gothic" w:hAnsi="Century Gothic"/>
          <w:bCs/>
          <w:sz w:val="20"/>
          <w:szCs w:val="20"/>
        </w:rPr>
        <w:t xml:space="preserve"> </w:t>
      </w:r>
      <w:r w:rsidRPr="00913539">
        <w:rPr>
          <w:rFonts w:ascii="Century Gothic" w:hAnsi="Century Gothic"/>
          <w:bCs/>
          <w:sz w:val="20"/>
          <w:szCs w:val="20"/>
        </w:rPr>
        <w:t>3</w:t>
      </w:r>
      <w:r w:rsidRPr="006816AF">
        <w:rPr>
          <w:rFonts w:ascii="Century Gothic" w:hAnsi="Century Gothic"/>
          <w:b/>
          <w:bCs/>
          <w:sz w:val="20"/>
          <w:szCs w:val="20"/>
        </w:rPr>
        <w:t xml:space="preserve"> </w:t>
      </w:r>
      <w:r w:rsidR="00C337C7">
        <w:rPr>
          <w:rFonts w:ascii="Century Gothic" w:eastAsia="SimSun" w:hAnsi="Century Gothic" w:cs="Mangal"/>
          <w:sz w:val="20"/>
          <w:szCs w:val="20"/>
          <w:lang w:bidi="hi-IN"/>
        </w:rPr>
        <w:t>ust 5</w:t>
      </w:r>
      <w:r>
        <w:rPr>
          <w:rFonts w:ascii="Century Gothic" w:eastAsia="SimSun" w:hAnsi="Century Gothic" w:cs="Mangal"/>
          <w:sz w:val="20"/>
          <w:szCs w:val="20"/>
          <w:lang w:bidi="hi-IN"/>
        </w:rPr>
        <w:t xml:space="preserve"> SIWZ</w:t>
      </w:r>
    </w:p>
    <w:p w:rsidR="00264538" w:rsidRPr="00264538" w:rsidRDefault="00264538" w:rsidP="00264538">
      <w:pPr>
        <w:suppressAutoHyphens w:val="0"/>
        <w:spacing w:before="100" w:beforeAutospacing="1"/>
        <w:jc w:val="both"/>
        <w:textAlignment w:val="auto"/>
        <w:rPr>
          <w:rFonts w:ascii="Century Gothic" w:hAnsi="Century Gothic"/>
          <w:kern w:val="0"/>
          <w:sz w:val="20"/>
          <w:szCs w:val="20"/>
          <w:lang w:eastAsia="pl-PL"/>
        </w:rPr>
      </w:pPr>
      <w:r w:rsidRPr="00264538">
        <w:rPr>
          <w:rFonts w:ascii="Century Gothic" w:hAnsi="Century Gothic"/>
          <w:kern w:val="0"/>
          <w:sz w:val="20"/>
          <w:szCs w:val="20"/>
          <w:lang w:eastAsia="pl-PL"/>
        </w:rPr>
        <w:t>Okres gwarancji ……… (min. 24 m-ce – max. 36 m-</w:t>
      </w:r>
      <w:proofErr w:type="spellStart"/>
      <w:r w:rsidRPr="00264538">
        <w:rPr>
          <w:rFonts w:ascii="Century Gothic" w:hAnsi="Century Gothic"/>
          <w:kern w:val="0"/>
          <w:sz w:val="20"/>
          <w:szCs w:val="20"/>
          <w:lang w:eastAsia="pl-PL"/>
        </w:rPr>
        <w:t>cy</w:t>
      </w:r>
      <w:proofErr w:type="spellEnd"/>
      <w:r w:rsidRPr="00264538">
        <w:rPr>
          <w:rFonts w:ascii="Century Gothic" w:hAnsi="Century Gothic"/>
          <w:kern w:val="0"/>
          <w:sz w:val="20"/>
          <w:szCs w:val="20"/>
          <w:lang w:eastAsia="pl-PL"/>
        </w:rPr>
        <w:t>) ***</w:t>
      </w:r>
    </w:p>
    <w:p w:rsidR="00264538" w:rsidRPr="00264538" w:rsidRDefault="00264538" w:rsidP="00264538">
      <w:pPr>
        <w:tabs>
          <w:tab w:val="left" w:pos="6435"/>
        </w:tabs>
        <w:autoSpaceDN/>
        <w:spacing w:line="360" w:lineRule="auto"/>
        <w:jc w:val="both"/>
        <w:rPr>
          <w:rFonts w:ascii="Century Gothic" w:hAnsi="Century Gothic"/>
          <w:b/>
          <w:bCs/>
          <w:kern w:val="1"/>
          <w:sz w:val="20"/>
          <w:szCs w:val="20"/>
        </w:rPr>
      </w:pPr>
    </w:p>
    <w:p w:rsidR="00676CEB" w:rsidRPr="00676CEB" w:rsidRDefault="00676CEB" w:rsidP="00AA1D05">
      <w:pPr>
        <w:pStyle w:val="Akapitzlist"/>
        <w:numPr>
          <w:ilvl w:val="0"/>
          <w:numId w:val="160"/>
        </w:numPr>
        <w:tabs>
          <w:tab w:val="left" w:pos="6435"/>
        </w:tabs>
        <w:autoSpaceDN/>
        <w:ind w:left="284" w:hanging="229"/>
        <w:jc w:val="both"/>
        <w:rPr>
          <w:rFonts w:ascii="Century Gothic" w:hAnsi="Century Gothic" w:cs="Century Gothic"/>
          <w:kern w:val="1"/>
          <w:sz w:val="20"/>
        </w:rPr>
      </w:pPr>
      <w:r w:rsidRPr="00676CEB">
        <w:rPr>
          <w:rFonts w:ascii="Century Gothic" w:hAnsi="Century Gothic"/>
          <w:b/>
          <w:bCs/>
          <w:kern w:val="1"/>
          <w:sz w:val="20"/>
          <w:szCs w:val="20"/>
        </w:rPr>
        <w:t>Oświadczamy, że:</w:t>
      </w:r>
    </w:p>
    <w:p w:rsidR="00676CEB" w:rsidRPr="00676CEB" w:rsidRDefault="00676CEB" w:rsidP="009765AE">
      <w:pPr>
        <w:widowControl w:val="0"/>
        <w:numPr>
          <w:ilvl w:val="0"/>
          <w:numId w:val="144"/>
        </w:numPr>
        <w:tabs>
          <w:tab w:val="clear" w:pos="720"/>
          <w:tab w:val="left" w:pos="-2880"/>
          <w:tab w:val="left" w:pos="284"/>
        </w:tabs>
        <w:autoSpaceDE/>
        <w:autoSpaceDN/>
        <w:ind w:left="0" w:firstLine="0"/>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Jesteśmy/ nie jesteśmy**** małym przedsiębiorstwem /średnim przedsiębiorstwem****. </w:t>
      </w:r>
    </w:p>
    <w:p w:rsidR="006816AF"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861444">
        <w:rPr>
          <w:rFonts w:ascii="Century Gothic" w:hAnsi="Century Gothic" w:cs="Century Gothic"/>
          <w:color w:val="auto"/>
          <w:kern w:val="1"/>
          <w:sz w:val="20"/>
          <w:szCs w:val="20"/>
        </w:rPr>
        <w:t>o</w:t>
      </w:r>
      <w:r w:rsidRPr="00861444">
        <w:rPr>
          <w:rFonts w:ascii="Century Gothic" w:hAnsi="Century Gothic" w:cs="Century Gothic"/>
          <w:bCs/>
          <w:color w:val="auto"/>
          <w:kern w:val="1"/>
          <w:sz w:val="20"/>
          <w:szCs w:val="20"/>
        </w:rPr>
        <w:t xml:space="preserve">ferowany przedmiot zamówienia jest zgodny z wymaganiami Zamawiającego wskazanymi w załączniku </w:t>
      </w:r>
      <w:r w:rsidR="008A6946" w:rsidRPr="00861444">
        <w:rPr>
          <w:rFonts w:ascii="Century Gothic" w:hAnsi="Century Gothic" w:cs="Century Gothic"/>
          <w:bCs/>
          <w:color w:val="auto"/>
          <w:kern w:val="1"/>
          <w:sz w:val="20"/>
          <w:szCs w:val="20"/>
        </w:rPr>
        <w:t>nr 2</w:t>
      </w:r>
      <w:r w:rsidR="006816AF" w:rsidRPr="00861444">
        <w:rPr>
          <w:rFonts w:ascii="Century Gothic" w:hAnsi="Century Gothic" w:cs="Century Gothic"/>
          <w:bCs/>
          <w:color w:val="auto"/>
          <w:kern w:val="1"/>
          <w:sz w:val="20"/>
          <w:szCs w:val="20"/>
        </w:rPr>
        <w:t xml:space="preserve"> do </w:t>
      </w:r>
      <w:r w:rsidR="006816AF">
        <w:rPr>
          <w:rFonts w:ascii="Century Gothic" w:hAnsi="Century Gothic" w:cs="Century Gothic"/>
          <w:bCs/>
          <w:color w:val="auto"/>
          <w:kern w:val="1"/>
          <w:sz w:val="20"/>
          <w:szCs w:val="20"/>
        </w:rPr>
        <w:t>SIWZ</w:t>
      </w:r>
      <w:r w:rsidRPr="00676CEB">
        <w:rPr>
          <w:rFonts w:ascii="Century Gothic" w:hAnsi="Century Gothic" w:cs="Century Gothic"/>
          <w:bCs/>
          <w:color w:val="auto"/>
          <w:kern w:val="1"/>
          <w:sz w:val="20"/>
          <w:szCs w:val="20"/>
        </w:rPr>
        <w:t>.</w:t>
      </w:r>
      <w:r w:rsidRPr="00676CEB">
        <w:rPr>
          <w:rFonts w:ascii="Century Gothic" w:hAnsi="Century Gothic" w:cs="Century Gothic"/>
          <w:color w:val="auto"/>
          <w:kern w:val="1"/>
          <w:sz w:val="20"/>
          <w:szCs w:val="20"/>
        </w:rPr>
        <w:t xml:space="preserve"> </w:t>
      </w:r>
    </w:p>
    <w:p w:rsidR="00676CEB" w:rsidRPr="006816AF"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816AF">
        <w:rPr>
          <w:rFonts w:ascii="Century Gothic" w:hAnsi="Century Gothic" w:cs="Century Gothic"/>
          <w:color w:val="auto"/>
          <w:kern w:val="1"/>
          <w:sz w:val="20"/>
          <w:szCs w:val="20"/>
        </w:rPr>
        <w:t>zgodnie z ustawą o podatku 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Pr="006816AF">
        <w:rPr>
          <w:rFonts w:ascii="Century Gothic" w:hAnsi="Century Gothic" w:cs="Century Gothic"/>
          <w:color w:val="auto"/>
          <w:kern w:val="1"/>
          <w:sz w:val="20"/>
          <w:szCs w:val="20"/>
        </w:rPr>
        <w:t xml:space="preserve">Zamawiającego </w:t>
      </w:r>
      <w:r w:rsidR="002C6F24">
        <w:rPr>
          <w:rFonts w:ascii="Century Gothic" w:hAnsi="Century Gothic" w:cs="Century Gothic"/>
          <w:color w:val="auto"/>
          <w:kern w:val="1"/>
          <w:sz w:val="20"/>
          <w:szCs w:val="20"/>
        </w:rPr>
        <w:t>****</w:t>
      </w:r>
      <w:r w:rsidR="006816AF" w:rsidRPr="006816AF">
        <w:rPr>
          <w:rFonts w:ascii="Century Gothic" w:hAnsi="Century Gothic" w:cs="Century Gothic"/>
          <w:color w:val="auto"/>
          <w:kern w:val="1"/>
          <w:sz w:val="20"/>
          <w:szCs w:val="20"/>
        </w:rPr>
        <w:t xml:space="preserve">/ </w:t>
      </w:r>
      <w:r w:rsidRPr="006816AF">
        <w:rPr>
          <w:rFonts w:ascii="Century Gothic" w:hAnsi="Century Gothic" w:cs="Century Gothic"/>
          <w:color w:val="auto"/>
          <w:kern w:val="1"/>
          <w:sz w:val="20"/>
          <w:szCs w:val="20"/>
        </w:rPr>
        <w:t>Wykonawcy</w:t>
      </w:r>
      <w:r w:rsidR="002C6F24">
        <w:rPr>
          <w:rFonts w:ascii="Century Gothic" w:hAnsi="Century Gothic" w:cs="Century Gothic"/>
          <w:color w:val="auto"/>
          <w:kern w:val="1"/>
          <w:sz w:val="20"/>
          <w:szCs w:val="20"/>
        </w:rPr>
        <w:t>****</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Zawarte w Rozdziale XVII SIWZ ogólne warunki umowy zostały przez nas zaakceptowane </w:t>
      </w:r>
      <w:r w:rsidRPr="00676CEB">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e-mail:</w:t>
      </w:r>
      <w:r w:rsidRPr="00676CEB">
        <w:rPr>
          <w:rFonts w:ascii="Century Gothic" w:hAnsi="Century Gothic" w:cs="Century Gothic"/>
          <w:bCs/>
          <w:iCs/>
          <w:color w:val="auto"/>
          <w:kern w:val="1"/>
          <w:sz w:val="20"/>
          <w:szCs w:val="20"/>
        </w:rPr>
        <w:t xml:space="preserve"> ……………………..…………………………………….*.</w:t>
      </w:r>
    </w:p>
    <w:p w:rsidR="00676CEB" w:rsidRPr="00676CEB" w:rsidRDefault="00676CEB" w:rsidP="009765AE">
      <w:pPr>
        <w:widowControl w:val="0"/>
        <w:numPr>
          <w:ilvl w:val="0"/>
          <w:numId w:val="144"/>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e-mail wskazany w Rozdz. I pkt. 7 SIWZ.</w:t>
      </w:r>
    </w:p>
    <w:p w:rsidR="00676CEB" w:rsidRPr="00676CEB" w:rsidRDefault="00676CEB" w:rsidP="009765AE">
      <w:pPr>
        <w:widowControl w:val="0"/>
        <w:numPr>
          <w:ilvl w:val="0"/>
          <w:numId w:val="144"/>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743BFA" w:rsidRDefault="00676CEB" w:rsidP="009765AE">
      <w:pPr>
        <w:widowControl w:val="0"/>
        <w:numPr>
          <w:ilvl w:val="0"/>
          <w:numId w:val="144"/>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676CEB" w:rsidRPr="00676CEB" w:rsidRDefault="00676CEB" w:rsidP="00676CEB">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AA1D05" w:rsidP="00AA1D05">
      <w:pPr>
        <w:pStyle w:val="Akapitzlist"/>
        <w:numPr>
          <w:ilvl w:val="0"/>
          <w:numId w:val="160"/>
        </w:numPr>
        <w:tabs>
          <w:tab w:val="left" w:pos="6435"/>
        </w:tabs>
        <w:autoSpaceDN/>
        <w:ind w:left="284" w:hanging="229"/>
        <w:jc w:val="both"/>
        <w:rPr>
          <w:rFonts w:ascii="Century Gothic" w:hAnsi="Century Gothic" w:cs="Century Gothic"/>
          <w:bCs/>
          <w:kern w:val="1"/>
          <w:sz w:val="20"/>
        </w:rPr>
      </w:pPr>
      <w:r>
        <w:rPr>
          <w:rFonts w:ascii="Century Gothic" w:hAnsi="Century Gothic"/>
          <w:b/>
          <w:bCs/>
          <w:kern w:val="1"/>
          <w:sz w:val="20"/>
          <w:szCs w:val="20"/>
        </w:rPr>
        <w:t xml:space="preserve"> </w:t>
      </w:r>
      <w:r w:rsidR="00676CEB" w:rsidRPr="00676CEB">
        <w:rPr>
          <w:rFonts w:ascii="Century Gothic" w:hAnsi="Century Gothic"/>
          <w:b/>
          <w:bCs/>
          <w:kern w:val="1"/>
          <w:sz w:val="20"/>
          <w:szCs w:val="20"/>
        </w:rPr>
        <w:t>Informujemy, że:</w:t>
      </w:r>
    </w:p>
    <w:p w:rsidR="00676CEB" w:rsidRPr="00676CEB" w:rsidRDefault="00676CEB" w:rsidP="009765AE">
      <w:pPr>
        <w:numPr>
          <w:ilvl w:val="0"/>
          <w:numId w:val="143"/>
        </w:numPr>
        <w:tabs>
          <w:tab w:val="num" w:pos="360"/>
        </w:tabs>
        <w:autoSpaceDE/>
        <w:autoSpaceDN/>
        <w:ind w:left="360"/>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676CEB" w:rsidRDefault="00676CEB" w:rsidP="009765AE">
      <w:pPr>
        <w:numPr>
          <w:ilvl w:val="0"/>
          <w:numId w:val="143"/>
        </w:numPr>
        <w:tabs>
          <w:tab w:val="num" w:pos="360"/>
          <w:tab w:val="left" w:pos="4500"/>
        </w:tabs>
        <w:autoSpaceDN/>
        <w:ind w:left="360"/>
        <w:jc w:val="both"/>
        <w:rPr>
          <w:rFonts w:ascii="Century Gothic" w:hAnsi="Century Gothic" w:cs="Times New Roman"/>
          <w:color w:val="auto"/>
          <w:kern w:val="1"/>
          <w:sz w:val="20"/>
          <w:szCs w:val="20"/>
        </w:rPr>
      </w:pPr>
      <w:r w:rsidRPr="00676CEB">
        <w:rPr>
          <w:rFonts w:ascii="Century Gothic" w:hAnsi="Century Gothic" w:cs="Times New Roman"/>
          <w:bCs/>
          <w:color w:val="auto"/>
          <w:kern w:val="1"/>
          <w:sz w:val="20"/>
          <w:szCs w:val="20"/>
        </w:rPr>
        <w:t>Za</w:t>
      </w:r>
      <w:r w:rsidR="002C6F24">
        <w:rPr>
          <w:rFonts w:ascii="Century Gothic" w:hAnsi="Century Gothic" w:cs="Times New Roman"/>
          <w:bCs/>
          <w:color w:val="auto"/>
          <w:kern w:val="1"/>
          <w:sz w:val="20"/>
          <w:szCs w:val="20"/>
        </w:rPr>
        <w:t xml:space="preserve">potrzebowanie </w:t>
      </w:r>
      <w:r w:rsidRPr="00676CEB">
        <w:rPr>
          <w:rFonts w:ascii="Century Gothic" w:hAnsi="Century Gothic" w:cs="Times New Roman"/>
          <w:bCs/>
          <w:color w:val="auto"/>
          <w:kern w:val="1"/>
          <w:sz w:val="20"/>
          <w:szCs w:val="20"/>
        </w:rPr>
        <w:t>i reklamacje będą zgłaszane na pocztę elektroniczną na e-mail ………………..……………………………………..*</w:t>
      </w:r>
    </w:p>
    <w:p w:rsidR="00676CEB" w:rsidRPr="00676CEB" w:rsidRDefault="00676CEB" w:rsidP="009765AE">
      <w:pPr>
        <w:numPr>
          <w:ilvl w:val="0"/>
          <w:numId w:val="143"/>
        </w:numPr>
        <w:tabs>
          <w:tab w:val="num" w:pos="360"/>
          <w:tab w:val="left" w:pos="4500"/>
        </w:tabs>
        <w:autoSpaceDN/>
        <w:ind w:left="360"/>
        <w:jc w:val="both"/>
        <w:rPr>
          <w:rFonts w:ascii="Century Gothic" w:hAnsi="Century Gothic" w:cs="Century Gothic"/>
          <w:iCs/>
          <w:kern w:val="1"/>
          <w:sz w:val="20"/>
        </w:rPr>
      </w:pPr>
      <w:r w:rsidRPr="00676CEB">
        <w:rPr>
          <w:rFonts w:ascii="Century Gothic" w:hAnsi="Century Gothic" w:cs="Times New Roman"/>
          <w:color w:val="auto"/>
          <w:kern w:val="1"/>
          <w:sz w:val="20"/>
          <w:szCs w:val="20"/>
        </w:rPr>
        <w:t>Osobą odpowiedzialną za realizację umowy ze strony Wykonawcy jest: ……………………..- tel. …………..* e-mail: ……………………*</w:t>
      </w:r>
    </w:p>
    <w:p w:rsidR="00676CEB" w:rsidRPr="00676CEB" w:rsidRDefault="00676CEB" w:rsidP="009765AE">
      <w:pPr>
        <w:widowControl w:val="0"/>
        <w:numPr>
          <w:ilvl w:val="0"/>
          <w:numId w:val="143"/>
        </w:numPr>
        <w:tabs>
          <w:tab w:val="num" w:pos="360"/>
        </w:tabs>
        <w:autoSpaceDE/>
        <w:autoSpaceDN/>
        <w:ind w:left="360"/>
        <w:jc w:val="both"/>
        <w:textAlignment w:val="auto"/>
        <w:rPr>
          <w:rFonts w:ascii="Century Gothic" w:eastAsia="Century Gothic" w:hAnsi="Century Gothic" w:cs="Century Gothic"/>
          <w:iCs/>
          <w:color w:val="auto"/>
          <w:kern w:val="1"/>
          <w:sz w:val="20"/>
          <w:szCs w:val="20"/>
        </w:rPr>
      </w:pPr>
      <w:r w:rsidRPr="00676CEB">
        <w:rPr>
          <w:rFonts w:ascii="Century Gothic" w:hAnsi="Century Gothic" w:cs="Century Gothic"/>
          <w:iCs/>
          <w:color w:val="auto"/>
          <w:kern w:val="1"/>
          <w:sz w:val="20"/>
          <w:szCs w:val="20"/>
        </w:rPr>
        <w:t xml:space="preserve">Do oferty dołączamy wypełniony i podpisany załącznik do oferty </w:t>
      </w:r>
      <w:r w:rsidRPr="00676CEB">
        <w:rPr>
          <w:rFonts w:ascii="Century Gothic" w:hAnsi="Century Gothic" w:cs="Century Gothic"/>
          <w:iCs/>
          <w:color w:val="auto"/>
          <w:kern w:val="1"/>
          <w:sz w:val="20"/>
          <w:szCs w:val="20"/>
          <w:lang w:eastAsia="pl-PL"/>
        </w:rPr>
        <w:t>(Opis przedmiotu zamówienia/Formularz cenowy) stanowiący integralną część oferty.</w:t>
      </w: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AA1D05" w:rsidRDefault="00676CEB" w:rsidP="00AA1D05">
      <w:pPr>
        <w:pStyle w:val="Akapitzlist"/>
        <w:numPr>
          <w:ilvl w:val="0"/>
          <w:numId w:val="160"/>
        </w:numPr>
        <w:autoSpaceDN/>
        <w:ind w:left="284" w:hanging="229"/>
        <w:jc w:val="both"/>
        <w:rPr>
          <w:rFonts w:ascii="Century Gothic" w:hAnsi="Century Gothic" w:cs="Century Gothic"/>
          <w:i/>
          <w:kern w:val="1"/>
          <w:sz w:val="20"/>
          <w:szCs w:val="20"/>
        </w:rPr>
      </w:pPr>
      <w:r w:rsidRPr="00AA1D05">
        <w:rPr>
          <w:rFonts w:ascii="Century Gothic" w:hAnsi="Century Gothic"/>
          <w:b/>
          <w:kern w:val="1"/>
          <w:sz w:val="20"/>
          <w:szCs w:val="20"/>
        </w:rPr>
        <w:t>Oświadczam, że</w:t>
      </w:r>
      <w:r w:rsidRPr="00AA1D05">
        <w:rPr>
          <w:rFonts w:ascii="Century Gothic" w:hAnsi="Century Gothic"/>
          <w:i/>
          <w:kern w:val="1"/>
          <w:sz w:val="20"/>
          <w:szCs w:val="20"/>
        </w:rPr>
        <w:t xml:space="preserve"> wypełniłem obowiązki informacyjne przewidziane w art. 13 lub art. 14 RODO</w:t>
      </w:r>
      <w:r w:rsidRPr="00AA1D05">
        <w:rPr>
          <w:rFonts w:ascii="Century Gothic" w:hAnsi="Century Gothic"/>
          <w:i/>
          <w:kern w:val="1"/>
          <w:sz w:val="20"/>
          <w:szCs w:val="20"/>
          <w:vertAlign w:val="superscript"/>
        </w:rPr>
        <w:t>1)</w:t>
      </w:r>
      <w:r w:rsidRPr="00AA1D05">
        <w:rPr>
          <w:rFonts w:ascii="Century Gothic" w:hAnsi="Century Gothic"/>
          <w:i/>
          <w:kern w:val="1"/>
          <w:sz w:val="20"/>
          <w:szCs w:val="20"/>
        </w:rPr>
        <w:t xml:space="preserve"> wobec osób fizycznych, od których dane osobowe bezpośrednio lub pośrednio pozyskałem w celu ubiegania się o udzielenie zamówienia publicznego w niniejszym postępowaniu.</w:t>
      </w:r>
      <w:r w:rsidRPr="00AA1D05">
        <w:rPr>
          <w:rFonts w:ascii="Century Gothic" w:hAnsi="Century Gothic" w:cs="Century Gothic"/>
          <w:i/>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676CEB"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676CEB">
        <w:rPr>
          <w:rFonts w:ascii="Century Gothic" w:hAnsi="Century Gothic" w:cs="Century Gothic"/>
          <w:i/>
          <w:iCs/>
          <w:color w:val="auto"/>
          <w:kern w:val="1"/>
          <w:sz w:val="20"/>
          <w:szCs w:val="20"/>
          <w:u w:val="single"/>
        </w:rPr>
        <w:t>Uwaga:</w:t>
      </w:r>
    </w:p>
    <w:p w:rsidR="00676CEB" w:rsidRPr="00C818AF" w:rsidRDefault="00676CEB" w:rsidP="00C818AF">
      <w:pPr>
        <w:autoSpaceDN/>
        <w:jc w:val="both"/>
        <w:rPr>
          <w:rFonts w:ascii="Century Gothic" w:hAnsi="Century Gothic" w:cs="Times New Roman"/>
          <w:color w:val="auto"/>
          <w:kern w:val="1"/>
          <w:sz w:val="18"/>
          <w:szCs w:val="18"/>
          <w:lang w:eastAsia="pl-PL"/>
        </w:rPr>
      </w:pPr>
      <w:r w:rsidRPr="00C818AF">
        <w:rPr>
          <w:rFonts w:ascii="Century Gothic" w:hAnsi="Century Gothic" w:cs="Century Gothic"/>
          <w:iCs/>
          <w:kern w:val="1"/>
          <w:sz w:val="18"/>
          <w:szCs w:val="18"/>
        </w:rPr>
        <w:t>* - należy wpisać,</w:t>
      </w:r>
    </w:p>
    <w:p w:rsidR="00676CEB" w:rsidRPr="00C818AF" w:rsidRDefault="00676CEB" w:rsidP="00C818AF">
      <w:pPr>
        <w:tabs>
          <w:tab w:val="left" w:pos="0"/>
        </w:tabs>
        <w:suppressAutoHyphens w:val="0"/>
        <w:autoSpaceDE/>
        <w:autoSpaceDN/>
        <w:jc w:val="both"/>
        <w:textAlignment w:val="auto"/>
        <w:rPr>
          <w:rFonts w:ascii="Century Gothic" w:hAnsi="Century Gothic" w:cs="Times New Roman"/>
          <w:color w:val="auto"/>
          <w:kern w:val="1"/>
          <w:sz w:val="18"/>
          <w:szCs w:val="18"/>
          <w:lang w:eastAsia="pl-PL"/>
        </w:rPr>
      </w:pPr>
      <w:r w:rsidRPr="00C818AF">
        <w:rPr>
          <w:rFonts w:ascii="Century Gothic" w:hAnsi="Century Gothic" w:cs="Times New Roman"/>
          <w:color w:val="auto"/>
          <w:kern w:val="1"/>
          <w:sz w:val="18"/>
          <w:szCs w:val="18"/>
          <w:lang w:eastAsia="pl-PL"/>
        </w:rPr>
        <w:t>** - należy wpisać do dwóch miejsc po przecinku,</w:t>
      </w:r>
    </w:p>
    <w:p w:rsidR="00676CEB" w:rsidRPr="00C818AF" w:rsidRDefault="00676CEB" w:rsidP="00C818AF">
      <w:pPr>
        <w:tabs>
          <w:tab w:val="left" w:pos="0"/>
        </w:tabs>
        <w:suppressAutoHyphens w:val="0"/>
        <w:autoSpaceDE/>
        <w:autoSpaceDN/>
        <w:ind w:left="426" w:hanging="426"/>
        <w:jc w:val="both"/>
        <w:textAlignment w:val="auto"/>
        <w:rPr>
          <w:rFonts w:ascii="Century Gothic" w:hAnsi="Century Gothic" w:cs="Times New Roman"/>
          <w:color w:val="auto"/>
          <w:kern w:val="1"/>
          <w:sz w:val="18"/>
          <w:szCs w:val="18"/>
          <w:lang w:eastAsia="pl-PL"/>
        </w:rPr>
      </w:pPr>
      <w:r w:rsidRPr="00C818AF">
        <w:rPr>
          <w:rFonts w:ascii="Century Gothic" w:hAnsi="Century Gothic" w:cs="Times New Roman"/>
          <w:color w:val="auto"/>
          <w:kern w:val="1"/>
          <w:sz w:val="18"/>
          <w:szCs w:val="18"/>
          <w:lang w:eastAsia="pl-PL"/>
        </w:rPr>
        <w:t>*** - należy wpisać, jeżeli Wykonawca nie dokona wpisu w pkt. I</w:t>
      </w:r>
      <w:r w:rsidR="00C818AF" w:rsidRPr="00C818AF">
        <w:rPr>
          <w:rFonts w:ascii="Century Gothic" w:hAnsi="Century Gothic" w:cs="Times New Roman"/>
          <w:color w:val="auto"/>
          <w:kern w:val="1"/>
          <w:sz w:val="18"/>
          <w:szCs w:val="18"/>
          <w:lang w:eastAsia="pl-PL"/>
        </w:rPr>
        <w:t>I</w:t>
      </w:r>
      <w:r w:rsidRPr="00C818AF">
        <w:rPr>
          <w:rFonts w:ascii="Century Gothic" w:hAnsi="Century Gothic" w:cs="Times New Roman"/>
          <w:color w:val="auto"/>
          <w:kern w:val="1"/>
          <w:sz w:val="18"/>
          <w:szCs w:val="18"/>
          <w:lang w:eastAsia="pl-PL"/>
        </w:rPr>
        <w:t xml:space="preserve"> Zamawiający uzna, że Wykonawca oferuje</w:t>
      </w:r>
      <w:r w:rsidR="00C90BCF" w:rsidRPr="00C818AF">
        <w:rPr>
          <w:rFonts w:ascii="Century Gothic" w:hAnsi="Century Gothic" w:cs="Times New Roman"/>
          <w:color w:val="auto"/>
          <w:kern w:val="1"/>
          <w:sz w:val="18"/>
          <w:szCs w:val="18"/>
          <w:lang w:eastAsia="pl-PL"/>
        </w:rPr>
        <w:t xml:space="preserve"> maksymalny</w:t>
      </w:r>
      <w:r w:rsidRPr="00C818AF">
        <w:rPr>
          <w:rFonts w:ascii="Century Gothic" w:hAnsi="Century Gothic" w:cs="Times New Roman"/>
          <w:color w:val="auto"/>
          <w:kern w:val="1"/>
          <w:sz w:val="18"/>
          <w:szCs w:val="18"/>
          <w:lang w:eastAsia="pl-PL"/>
        </w:rPr>
        <w:t xml:space="preserve"> </w:t>
      </w:r>
      <w:r w:rsidRPr="00C818AF">
        <w:rPr>
          <w:rFonts w:ascii="Century Gothic" w:hAnsi="Century Gothic" w:cs="Times New Roman"/>
          <w:i/>
          <w:color w:val="auto"/>
          <w:kern w:val="1"/>
          <w:sz w:val="18"/>
          <w:szCs w:val="18"/>
          <w:lang w:eastAsia="pl-PL"/>
        </w:rPr>
        <w:t>termin dostawy</w:t>
      </w:r>
    </w:p>
    <w:p w:rsidR="00D31730" w:rsidRPr="00D31730" w:rsidRDefault="00D31730" w:rsidP="00D31730">
      <w:pPr>
        <w:autoSpaceDN/>
        <w:ind w:left="426" w:hanging="426"/>
        <w:jc w:val="both"/>
        <w:rPr>
          <w:rFonts w:ascii="Century Gothic" w:hAnsi="Century Gothic" w:cs="Times New Roman"/>
          <w:bCs/>
          <w:kern w:val="1"/>
          <w:sz w:val="18"/>
          <w:szCs w:val="18"/>
        </w:rPr>
      </w:pPr>
      <w:r w:rsidRPr="00C818AF">
        <w:rPr>
          <w:rFonts w:ascii="Century Gothic" w:hAnsi="Century Gothic" w:cs="Times New Roman"/>
          <w:color w:val="auto"/>
          <w:kern w:val="1"/>
          <w:sz w:val="18"/>
          <w:szCs w:val="18"/>
          <w:lang w:eastAsia="pl-PL"/>
        </w:rPr>
        <w:lastRenderedPageBreak/>
        <w:t>****   niepotrzebne skreślić,</w:t>
      </w:r>
      <w:r>
        <w:rPr>
          <w:rFonts w:ascii="Century Gothic" w:hAnsi="Century Gothic" w:cs="Times New Roman"/>
          <w:color w:val="auto"/>
          <w:kern w:val="1"/>
          <w:sz w:val="18"/>
          <w:szCs w:val="18"/>
          <w:lang w:eastAsia="pl-PL"/>
        </w:rPr>
        <w:t xml:space="preserve"> jeżeli </w:t>
      </w:r>
      <w:r w:rsidRPr="00C818AF">
        <w:rPr>
          <w:rFonts w:ascii="Century Gothic" w:hAnsi="Century Gothic" w:cs="Times New Roman"/>
          <w:bCs/>
          <w:kern w:val="1"/>
          <w:sz w:val="18"/>
          <w:szCs w:val="18"/>
        </w:rPr>
        <w:t>Wykonawca nie dokona skreślenia</w:t>
      </w:r>
      <w:r>
        <w:rPr>
          <w:rFonts w:ascii="Century Gothic" w:hAnsi="Century Gothic" w:cs="Times New Roman"/>
          <w:bCs/>
          <w:kern w:val="1"/>
          <w:sz w:val="18"/>
          <w:szCs w:val="18"/>
        </w:rPr>
        <w:t xml:space="preserve"> Zamawiający uzna, że </w:t>
      </w:r>
      <w:r w:rsidRPr="00D31730">
        <w:rPr>
          <w:rFonts w:ascii="Century Gothic" w:hAnsi="Century Gothic" w:cs="Times New Roman"/>
          <w:bCs/>
          <w:kern w:val="1"/>
          <w:sz w:val="18"/>
          <w:szCs w:val="18"/>
        </w:rPr>
        <w:t>obowiązek odprowadzenia podatku z tytułu dostawy leży po stronie</w:t>
      </w:r>
      <w:r>
        <w:rPr>
          <w:rFonts w:ascii="Century Gothic" w:hAnsi="Century Gothic" w:cs="Times New Roman"/>
          <w:bCs/>
          <w:kern w:val="1"/>
          <w:sz w:val="18"/>
          <w:szCs w:val="18"/>
        </w:rPr>
        <w:t xml:space="preserve"> Wykonawcy</w:t>
      </w:r>
    </w:p>
    <w:p w:rsidR="00676CEB" w:rsidRPr="00C818AF" w:rsidRDefault="00676CEB"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r w:rsidRPr="00C818AF">
        <w:rPr>
          <w:rFonts w:ascii="Century Gothic" w:hAnsi="Century Gothic" w:cs="Times New Roman"/>
          <w:bCs/>
          <w:kern w:val="1"/>
          <w:sz w:val="18"/>
          <w:szCs w:val="18"/>
        </w:rPr>
        <w:t>*****  niepotrzebne skreślić - jeżeli Wykonawca nie dokona skreślenia pkt I</w:t>
      </w:r>
      <w:r w:rsidR="00C818AF" w:rsidRPr="00C818AF">
        <w:rPr>
          <w:rFonts w:ascii="Century Gothic" w:hAnsi="Century Gothic" w:cs="Times New Roman"/>
          <w:bCs/>
          <w:kern w:val="1"/>
          <w:sz w:val="18"/>
          <w:szCs w:val="18"/>
        </w:rPr>
        <w:t>V</w:t>
      </w:r>
      <w:r w:rsidRPr="00C818AF">
        <w:rPr>
          <w:rFonts w:ascii="Century Gothic" w:hAnsi="Century Gothic" w:cs="Times New Roman"/>
          <w:bCs/>
          <w:kern w:val="1"/>
          <w:sz w:val="18"/>
          <w:szCs w:val="18"/>
        </w:rPr>
        <w:t xml:space="preserve"> </w:t>
      </w:r>
      <w:r w:rsidR="00C818AF" w:rsidRPr="00C818AF">
        <w:rPr>
          <w:rFonts w:ascii="Century Gothic" w:hAnsi="Century Gothic" w:cs="Times New Roman"/>
          <w:bCs/>
          <w:kern w:val="1"/>
          <w:sz w:val="18"/>
          <w:szCs w:val="18"/>
        </w:rPr>
        <w:t>lit. a)</w:t>
      </w:r>
      <w:r w:rsidRPr="00C818AF">
        <w:rPr>
          <w:rFonts w:ascii="Century Gothic" w:hAnsi="Century Gothic" w:cs="Times New Roman"/>
          <w:bCs/>
          <w:kern w:val="1"/>
          <w:sz w:val="18"/>
          <w:szCs w:val="18"/>
        </w:rPr>
        <w:t>, Zamawiający uzna, że Wykonawca nie zamierza powierzyć części zamówienia Podwykonawcom.</w:t>
      </w: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kern w:val="1"/>
          <w:sz w:val="20"/>
          <w:szCs w:val="20"/>
          <w:lang w:eastAsia="pl-PL"/>
        </w:rPr>
        <w:br/>
      </w: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p>
    <w:p w:rsidR="00676CEB" w:rsidRPr="00676CEB" w:rsidRDefault="00676CEB" w:rsidP="00676CEB">
      <w:pPr>
        <w:suppressAutoHyphens w:val="0"/>
        <w:autoSpaceDN/>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kern w:val="1"/>
          <w:sz w:val="20"/>
          <w:szCs w:val="20"/>
          <w:lang w:eastAsia="pl-PL"/>
        </w:rPr>
        <w:t>Słowniczek:</w:t>
      </w:r>
    </w:p>
    <w:p w:rsidR="00676CEB" w:rsidRPr="00676CEB" w:rsidRDefault="00676CEB" w:rsidP="00676CEB">
      <w:pPr>
        <w:suppressAutoHyphens w:val="0"/>
        <w:autoSpaceDN/>
        <w:jc w:val="both"/>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bCs/>
          <w:i/>
          <w:kern w:val="1"/>
          <w:sz w:val="20"/>
          <w:szCs w:val="20"/>
          <w:lang w:eastAsia="pl-PL"/>
        </w:rPr>
        <w:t>Małe przedsiębiorstwo</w:t>
      </w:r>
      <w:r w:rsidRPr="00676CEB">
        <w:rPr>
          <w:rFonts w:ascii="Century Gothic" w:eastAsia="SimSun" w:hAnsi="Century Gothic" w:cs="Times New Roman"/>
          <w:bCs/>
          <w:kern w:val="1"/>
          <w:sz w:val="20"/>
          <w:szCs w:val="20"/>
          <w:lang w:eastAsia="pl-PL"/>
        </w:rPr>
        <w:t>:</w:t>
      </w:r>
      <w:r w:rsidRPr="00676CEB">
        <w:rPr>
          <w:rFonts w:ascii="Century Gothic" w:eastAsia="SimSun" w:hAnsi="Century Gothic" w:cs="Times New Roman"/>
          <w:kern w:val="1"/>
          <w:sz w:val="20"/>
          <w:szCs w:val="20"/>
          <w:lang w:eastAsia="pl-PL"/>
        </w:rPr>
        <w:t xml:space="preserve"> przedsiębiorstwo, które </w:t>
      </w:r>
      <w:r w:rsidRPr="00676CEB">
        <w:rPr>
          <w:rFonts w:ascii="Century Gothic" w:eastAsia="SimSun" w:hAnsi="Century Gothic" w:cs="Times New Roman"/>
          <w:bCs/>
          <w:kern w:val="1"/>
          <w:sz w:val="20"/>
          <w:szCs w:val="20"/>
          <w:lang w:eastAsia="pl-PL"/>
        </w:rPr>
        <w:t>zatrudnia mniej niż 50 osób</w:t>
      </w:r>
      <w:r w:rsidRPr="00676CEB">
        <w:rPr>
          <w:rFonts w:ascii="Century Gothic" w:eastAsia="SimSun" w:hAnsi="Century Gothic" w:cs="Times New Roman"/>
          <w:kern w:val="1"/>
          <w:sz w:val="20"/>
          <w:szCs w:val="20"/>
          <w:lang w:eastAsia="pl-PL"/>
        </w:rPr>
        <w:t xml:space="preserve"> i którego roczny obrót lub roczna suma bilansowa </w:t>
      </w:r>
      <w:r w:rsidRPr="00676CEB">
        <w:rPr>
          <w:rFonts w:ascii="Century Gothic" w:eastAsia="SimSun" w:hAnsi="Century Gothic" w:cs="Times New Roman"/>
          <w:bCs/>
          <w:kern w:val="1"/>
          <w:sz w:val="20"/>
          <w:szCs w:val="20"/>
          <w:lang w:eastAsia="pl-PL"/>
        </w:rPr>
        <w:t>nie przekracza 10 milionów EUR</w:t>
      </w:r>
      <w:r w:rsidRPr="00676CEB">
        <w:rPr>
          <w:rFonts w:ascii="Century Gothic" w:eastAsia="SimSun" w:hAnsi="Century Gothic" w:cs="Century Gothic"/>
          <w:kern w:val="1"/>
          <w:sz w:val="20"/>
          <w:szCs w:val="20"/>
          <w:lang w:eastAsia="pl-PL"/>
        </w:rPr>
        <w:t>.</w:t>
      </w:r>
    </w:p>
    <w:p w:rsidR="00676CEB" w:rsidRPr="00676CEB" w:rsidRDefault="00676CEB" w:rsidP="00676CEB">
      <w:pPr>
        <w:tabs>
          <w:tab w:val="left" w:pos="6435"/>
        </w:tabs>
        <w:autoSpaceDN/>
        <w:jc w:val="both"/>
        <w:rPr>
          <w:rFonts w:ascii="Century Gothic" w:hAnsi="Century Gothic" w:cs="Times New Roman"/>
          <w:b/>
          <w:color w:val="auto"/>
          <w:kern w:val="1"/>
          <w:sz w:val="20"/>
          <w:szCs w:val="20"/>
        </w:rPr>
      </w:pPr>
      <w:r w:rsidRPr="00676CEB">
        <w:rPr>
          <w:rFonts w:ascii="Century Gothic" w:eastAsia="SimSun" w:hAnsi="Century Gothic" w:cs="Times New Roman"/>
          <w:b/>
          <w:bCs/>
          <w:i/>
          <w:kern w:val="1"/>
          <w:sz w:val="20"/>
          <w:szCs w:val="20"/>
          <w:lang w:eastAsia="pl-PL"/>
        </w:rPr>
        <w:t>Średnie przedsiębiorstwa</w:t>
      </w:r>
      <w:r w:rsidRPr="00676CEB">
        <w:rPr>
          <w:rFonts w:ascii="Century Gothic" w:eastAsia="SimSun" w:hAnsi="Century Gothic" w:cs="Times New Roman"/>
          <w:bCs/>
          <w:kern w:val="1"/>
          <w:sz w:val="20"/>
          <w:szCs w:val="20"/>
          <w:lang w:eastAsia="pl-PL"/>
        </w:rPr>
        <w:t>: przedsiębiorstwa, które nie są mikroprzedsiębiorstwami ani małymi przedsiębiorstwami</w:t>
      </w:r>
      <w:r w:rsidRPr="00676CEB">
        <w:rPr>
          <w:rFonts w:ascii="Century Gothic" w:eastAsia="SimSun" w:hAnsi="Century Gothic" w:cs="Times New Roman"/>
          <w:kern w:val="1"/>
          <w:sz w:val="20"/>
          <w:szCs w:val="20"/>
          <w:lang w:eastAsia="pl-PL"/>
        </w:rPr>
        <w:t xml:space="preserve"> i które </w:t>
      </w:r>
      <w:r w:rsidRPr="00676CEB">
        <w:rPr>
          <w:rFonts w:ascii="Century Gothic" w:eastAsia="SimSun" w:hAnsi="Century Gothic" w:cs="Times New Roman"/>
          <w:bCs/>
          <w:kern w:val="1"/>
          <w:sz w:val="20"/>
          <w:szCs w:val="20"/>
          <w:lang w:eastAsia="pl-PL"/>
        </w:rPr>
        <w:t>zatrudniają mniej niż 250 osób</w:t>
      </w:r>
      <w:r w:rsidRPr="00676CEB">
        <w:rPr>
          <w:rFonts w:ascii="Century Gothic" w:eastAsia="SimSun" w:hAnsi="Century Gothic" w:cs="Times New Roman"/>
          <w:kern w:val="1"/>
          <w:sz w:val="20"/>
          <w:szCs w:val="20"/>
          <w:lang w:eastAsia="pl-PL"/>
        </w:rPr>
        <w:t xml:space="preserve"> i których </w:t>
      </w:r>
      <w:r w:rsidRPr="00676CEB">
        <w:rPr>
          <w:rFonts w:ascii="Century Gothic" w:eastAsia="SimSun" w:hAnsi="Century Gothic" w:cs="Times New Roman"/>
          <w:bCs/>
          <w:kern w:val="1"/>
          <w:sz w:val="20"/>
          <w:szCs w:val="20"/>
          <w:lang w:eastAsia="pl-PL"/>
        </w:rPr>
        <w:t>roczny obrót nie przekracza 50 milionów EUR</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i/>
          <w:iCs/>
          <w:kern w:val="1"/>
          <w:sz w:val="20"/>
          <w:szCs w:val="20"/>
          <w:lang w:eastAsia="pl-PL"/>
        </w:rPr>
        <w:t>lub</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kern w:val="1"/>
          <w:sz w:val="20"/>
          <w:szCs w:val="20"/>
          <w:lang w:eastAsia="pl-PL"/>
        </w:rPr>
        <w:t>roczna suma bilansowa nie przekracza 43 milionów EUR</w:t>
      </w:r>
      <w:r w:rsidRPr="00676CEB">
        <w:rPr>
          <w:rFonts w:ascii="Century Gothic" w:eastAsia="SimSun" w:hAnsi="Century Gothic" w:cs="Century Gothic"/>
          <w:kern w:val="1"/>
          <w:sz w:val="20"/>
          <w:szCs w:val="20"/>
          <w:lang w:eastAsia="pl-PL"/>
        </w:rPr>
        <w:t>.</w:t>
      </w:r>
    </w:p>
    <w:p w:rsidR="00676CEB" w:rsidRPr="00676CEB" w:rsidRDefault="00676CEB" w:rsidP="00676CEB">
      <w:pPr>
        <w:tabs>
          <w:tab w:val="left" w:pos="6435"/>
        </w:tabs>
        <w:autoSpaceDN/>
        <w:jc w:val="right"/>
        <w:rPr>
          <w:rFonts w:ascii="Century Gothic" w:hAnsi="Century Gothic" w:cs="Times New Roman"/>
          <w:b/>
          <w:color w:val="auto"/>
          <w:kern w:val="1"/>
          <w:sz w:val="20"/>
          <w:szCs w:val="20"/>
        </w:rPr>
      </w:pPr>
    </w:p>
    <w:p w:rsidR="00913539" w:rsidRDefault="0086191E" w:rsidP="0079194B">
      <w:pPr>
        <w:keepNext/>
        <w:keepLines/>
        <w:tabs>
          <w:tab w:val="left" w:pos="6435"/>
        </w:tabs>
        <w:autoSpaceDN/>
        <w:jc w:val="right"/>
        <w:rPr>
          <w:rFonts w:ascii="Century Gothic" w:hAnsi="Century Gothic"/>
          <w:b/>
          <w:color w:val="auto"/>
          <w:sz w:val="20"/>
          <w:szCs w:val="20"/>
          <w:u w:val="single"/>
        </w:rPr>
      </w:pPr>
      <w:r>
        <w:rPr>
          <w:rFonts w:ascii="Century Gothic" w:hAnsi="Century Gothic" w:cs="Times New Roman"/>
          <w:b/>
          <w:color w:val="auto"/>
          <w:kern w:val="1"/>
          <w:sz w:val="20"/>
          <w:szCs w:val="20"/>
        </w:rPr>
        <w:br w:type="page"/>
      </w:r>
    </w:p>
    <w:p w:rsidR="00913539" w:rsidRDefault="00913539" w:rsidP="00676CEB">
      <w:pPr>
        <w:jc w:val="right"/>
        <w:rPr>
          <w:rFonts w:ascii="Century Gothic" w:hAnsi="Century Gothic"/>
          <w:b/>
          <w:color w:val="auto"/>
          <w:sz w:val="20"/>
          <w:szCs w:val="20"/>
          <w:u w:val="single"/>
        </w:rPr>
      </w:pPr>
    </w:p>
    <w:p w:rsidR="00913539" w:rsidRDefault="00913539" w:rsidP="00676CEB">
      <w:pPr>
        <w:jc w:val="right"/>
        <w:rPr>
          <w:rFonts w:ascii="Century Gothic" w:hAnsi="Century Gothic"/>
          <w:b/>
          <w:color w:val="auto"/>
          <w:sz w:val="20"/>
          <w:szCs w:val="20"/>
          <w:u w:val="single"/>
        </w:rPr>
      </w:pPr>
    </w:p>
    <w:p w:rsidR="00676CEB" w:rsidRPr="00676CEB" w:rsidRDefault="00676CEB" w:rsidP="00676CEB">
      <w:pPr>
        <w:jc w:val="right"/>
        <w:rPr>
          <w:rFonts w:ascii="Century Gothic" w:hAnsi="Century Gothic"/>
          <w:color w:val="auto"/>
          <w:sz w:val="20"/>
          <w:szCs w:val="20"/>
          <w:u w:val="single"/>
        </w:rPr>
      </w:pPr>
      <w:r w:rsidRPr="00676CEB">
        <w:rPr>
          <w:rFonts w:ascii="Century Gothic" w:hAnsi="Century Gothic"/>
          <w:b/>
          <w:color w:val="auto"/>
          <w:sz w:val="20"/>
          <w:szCs w:val="20"/>
          <w:u w:val="single"/>
        </w:rPr>
        <w:t>Wzór -</w:t>
      </w:r>
      <w:r w:rsidRPr="00676CEB">
        <w:rPr>
          <w:rFonts w:ascii="Century Gothic" w:hAnsi="Century Gothic"/>
          <w:b/>
          <w:i/>
          <w:color w:val="auto"/>
          <w:sz w:val="20"/>
          <w:szCs w:val="20"/>
          <w:u w:val="single"/>
        </w:rPr>
        <w:t xml:space="preserve"> </w:t>
      </w:r>
      <w:r w:rsidRPr="00676CEB">
        <w:rPr>
          <w:rFonts w:ascii="Century Gothic" w:hAnsi="Century Gothic"/>
          <w:b/>
          <w:color w:val="auto"/>
          <w:sz w:val="20"/>
          <w:szCs w:val="20"/>
          <w:u w:val="single"/>
        </w:rPr>
        <w:t>Załącznik nr 3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NIP/PESEL, KRS/</w:t>
      </w:r>
      <w:proofErr w:type="spellStart"/>
      <w:r w:rsidRPr="005354A6">
        <w:rPr>
          <w:rFonts w:ascii="Century Gothic" w:hAnsi="Century Gothic"/>
          <w:i/>
          <w:sz w:val="16"/>
          <w:szCs w:val="16"/>
        </w:rPr>
        <w:t>CEiDG</w:t>
      </w:r>
      <w:proofErr w:type="spellEnd"/>
      <w:r w:rsidRPr="005354A6">
        <w:rPr>
          <w:rFonts w:ascii="Century Gothic" w:hAnsi="Century Gothic"/>
          <w:i/>
          <w:sz w:val="16"/>
          <w:szCs w:val="16"/>
        </w:rPr>
        <w:t>)</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 xml:space="preserve">Prawo zamówień publicznych (dalej jako: ustawa </w:t>
      </w:r>
      <w:proofErr w:type="spellStart"/>
      <w:r w:rsidRPr="00676CEB">
        <w:rPr>
          <w:rFonts w:ascii="Century Gothic" w:hAnsi="Century Gothic"/>
          <w:b/>
          <w:sz w:val="20"/>
        </w:rPr>
        <w:t>Pzp</w:t>
      </w:r>
      <w:proofErr w:type="spellEnd"/>
      <w:r w:rsidRPr="00676CEB">
        <w:rPr>
          <w:rFonts w:ascii="Century Gothic" w:hAnsi="Century Gothic"/>
          <w:b/>
          <w:sz w:val="20"/>
        </w:rPr>
        <w:t>),</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na </w:t>
      </w:r>
      <w:r w:rsidRPr="00676CEB">
        <w:rPr>
          <w:rFonts w:ascii="Century Gothic" w:hAnsi="Century Gothic"/>
          <w:b/>
          <w:sz w:val="20"/>
        </w:rPr>
        <w:t>Dostawy</w:t>
      </w:r>
      <w:r w:rsidR="00BE30AE">
        <w:rPr>
          <w:rFonts w:ascii="Century Gothic" w:hAnsi="Century Gothic"/>
          <w:b/>
          <w:sz w:val="20"/>
        </w:rPr>
        <w:t xml:space="preserve"> </w:t>
      </w:r>
      <w:r w:rsidR="00C63004">
        <w:rPr>
          <w:rFonts w:ascii="Century Gothic" w:hAnsi="Century Gothic"/>
          <w:b/>
          <w:sz w:val="20"/>
        </w:rPr>
        <w:t>materiałów sanitarnych</w:t>
      </w:r>
      <w:r w:rsidRPr="00676CEB">
        <w:rPr>
          <w:rFonts w:ascii="Century Gothic" w:hAnsi="Century Gothic"/>
          <w:b/>
          <w:sz w:val="20"/>
        </w:rPr>
        <w:t xml:space="preserve"> </w:t>
      </w:r>
      <w:r w:rsidRPr="00676CEB">
        <w:rPr>
          <w:rFonts w:ascii="Century Gothic" w:hAnsi="Century Gothic"/>
          <w:sz w:val="20"/>
        </w:rPr>
        <w:t>(</w:t>
      </w:r>
      <w:r w:rsidR="00BE30AE">
        <w:rPr>
          <w:rFonts w:ascii="Century Gothic" w:hAnsi="Century Gothic"/>
          <w:sz w:val="20"/>
        </w:rPr>
        <w:t>n</w:t>
      </w:r>
      <w:r w:rsidRPr="00676CEB">
        <w:rPr>
          <w:rFonts w:ascii="Century Gothic" w:hAnsi="Century Gothic"/>
          <w:sz w:val="20"/>
        </w:rPr>
        <w:t xml:space="preserve">umer postępowania: </w:t>
      </w:r>
      <w:r w:rsidRPr="00676CEB">
        <w:rPr>
          <w:rFonts w:ascii="Century Gothic" w:hAnsi="Century Gothic"/>
          <w:b/>
          <w:sz w:val="20"/>
        </w:rPr>
        <w:t>WZP-</w:t>
      </w:r>
      <w:r w:rsidR="00C63004">
        <w:rPr>
          <w:rFonts w:ascii="Century Gothic" w:hAnsi="Century Gothic"/>
          <w:b/>
          <w:sz w:val="20"/>
        </w:rPr>
        <w:t>6709/19/353/IR</w:t>
      </w:r>
      <w:r w:rsidRPr="00676CEB">
        <w:rPr>
          <w:rFonts w:ascii="Century Gothic" w:hAnsi="Century Gothic"/>
          <w:b/>
          <w:sz w:val="20"/>
        </w:rPr>
        <w:t xml:space="preserve">) </w:t>
      </w:r>
      <w:r w:rsidRPr="00676CEB">
        <w:rPr>
          <w:rFonts w:ascii="Century Gothic" w:hAnsi="Century Gothic"/>
          <w:sz w:val="20"/>
        </w:rPr>
        <w:t>prowadzonego przez Komendę Stołeczną Policji,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676CEB" w:rsidRDefault="00676CEB" w:rsidP="00676CEB">
      <w:pPr>
        <w:pStyle w:val="Textbody"/>
        <w:ind w:left="284" w:hanging="284"/>
        <w:rPr>
          <w:rFonts w:ascii="Century Gothic" w:hAnsi="Century Gothic"/>
          <w:sz w:val="20"/>
        </w:rPr>
      </w:pPr>
      <w:r w:rsidRPr="00676CEB">
        <w:rPr>
          <w:rFonts w:ascii="Century Gothic" w:hAnsi="Century Gothic"/>
          <w:b/>
          <w:sz w:val="20"/>
        </w:rPr>
        <w:t>1.  </w:t>
      </w:r>
      <w:r w:rsidRPr="00676CEB">
        <w:rPr>
          <w:rFonts w:ascii="Century Gothic" w:hAnsi="Century Gothic"/>
          <w:sz w:val="20"/>
        </w:rPr>
        <w:t xml:space="preserve">Oświadczam, że nie podlegam wykluczeniu z postępowania na podstawie art. 24 ust 1 pkt 12-23 ustawy </w:t>
      </w:r>
      <w:proofErr w:type="spellStart"/>
      <w:r w:rsidRPr="00676CEB">
        <w:rPr>
          <w:rFonts w:ascii="Century Gothic" w:hAnsi="Century Gothic"/>
          <w:sz w:val="20"/>
        </w:rPr>
        <w:t>Pzp</w:t>
      </w:r>
      <w:proofErr w:type="spellEnd"/>
      <w:r w:rsidRPr="00676CEB">
        <w:rPr>
          <w:rFonts w:ascii="Century Gothic" w:hAnsi="Century Gothic"/>
          <w:sz w:val="20"/>
        </w:rPr>
        <w:t>.</w:t>
      </w:r>
    </w:p>
    <w:p w:rsidR="00676CEB" w:rsidRPr="00676CEB" w:rsidRDefault="00676CEB" w:rsidP="00676CEB">
      <w:pPr>
        <w:pStyle w:val="Textbody"/>
        <w:ind w:left="284" w:hanging="284"/>
        <w:rPr>
          <w:rFonts w:ascii="Century Gothic" w:hAnsi="Century Gothic"/>
          <w:sz w:val="20"/>
        </w:rPr>
      </w:pPr>
      <w:r w:rsidRPr="00676CEB">
        <w:rPr>
          <w:rFonts w:ascii="Century Gothic" w:hAnsi="Century Gothic"/>
          <w:b/>
          <w:sz w:val="20"/>
        </w:rPr>
        <w:t>2.  </w:t>
      </w:r>
      <w:r w:rsidRPr="00676CEB">
        <w:rPr>
          <w:rFonts w:ascii="Century Gothic" w:hAnsi="Century Gothic"/>
          <w:sz w:val="20"/>
        </w:rPr>
        <w:t xml:space="preserve">Oświadczam, że nie podlegam wykluczeniu z postępowania na podstawie art. 24 ust. 5 pkt. 1 i 8 ustawy </w:t>
      </w:r>
      <w:proofErr w:type="spellStart"/>
      <w:r w:rsidRPr="00676CEB">
        <w:rPr>
          <w:rFonts w:ascii="Century Gothic" w:hAnsi="Century Gothic"/>
          <w:sz w:val="20"/>
        </w:rPr>
        <w:t>Pzp</w:t>
      </w:r>
      <w:proofErr w:type="spellEnd"/>
      <w:r w:rsidRPr="00676CEB">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w:t>
      </w:r>
      <w:proofErr w:type="spellStart"/>
      <w:r w:rsidRPr="00676CEB">
        <w:rPr>
          <w:rFonts w:ascii="Century Gothic" w:hAnsi="Century Gothic"/>
          <w:sz w:val="20"/>
        </w:rPr>
        <w:t>Pzp</w:t>
      </w:r>
      <w:proofErr w:type="spellEnd"/>
      <w:r w:rsidRPr="00676CEB">
        <w:rPr>
          <w:rFonts w:ascii="Century Gothic" w:hAnsi="Century Gothic"/>
          <w:sz w:val="20"/>
        </w:rPr>
        <w:t xml:space="preserve"> </w:t>
      </w:r>
      <w:r w:rsidRPr="00676CEB">
        <w:rPr>
          <w:rFonts w:ascii="Century Gothic" w:hAnsi="Century Gothic"/>
          <w:i/>
          <w:sz w:val="20"/>
        </w:rPr>
        <w:t xml:space="preserve">(podać mającą zastosowanie podstawę wykluczenia spośród wymienionych w art. 24 ust. 1 pkt 13-14, 16-20 lub art. 24 ust. 5 ustawy </w:t>
      </w:r>
      <w:proofErr w:type="spellStart"/>
      <w:r w:rsidRPr="00676CEB">
        <w:rPr>
          <w:rFonts w:ascii="Century Gothic" w:hAnsi="Century Gothic"/>
          <w:i/>
          <w:sz w:val="20"/>
        </w:rPr>
        <w:t>Pzp</w:t>
      </w:r>
      <w:proofErr w:type="spellEnd"/>
      <w:r w:rsidRPr="00676CEB">
        <w:rPr>
          <w:rFonts w:ascii="Century Gothic" w:hAnsi="Century Gothic"/>
          <w:i/>
          <w:sz w:val="20"/>
        </w:rPr>
        <w:t>).</w:t>
      </w:r>
      <w:r w:rsidRPr="00676CEB">
        <w:rPr>
          <w:rFonts w:ascii="Century Gothic" w:hAnsi="Century Gothic"/>
          <w:sz w:val="20"/>
        </w:rPr>
        <w:t xml:space="preserve"> Jednocześnie oświadczam, że w związku z ww. okolicznością, na podstawie art. 24 ust. 8 ustawy </w:t>
      </w:r>
      <w:proofErr w:type="spellStart"/>
      <w:r w:rsidRPr="00676CEB">
        <w:rPr>
          <w:rFonts w:ascii="Century Gothic" w:hAnsi="Century Gothic"/>
          <w:sz w:val="20"/>
        </w:rPr>
        <w:t>Pzp</w:t>
      </w:r>
      <w:proofErr w:type="spellEnd"/>
      <w:r w:rsidRPr="00676CEB">
        <w:rPr>
          <w:rFonts w:ascii="Century Gothic" w:hAnsi="Century Gothic"/>
          <w:sz w:val="20"/>
        </w:rPr>
        <w:t xml:space="preserve">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lastRenderedPageBreak/>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Oświadczam, że w stosunku do następującego/</w:t>
      </w:r>
      <w:proofErr w:type="spellStart"/>
      <w:r w:rsidRPr="00676CEB">
        <w:rPr>
          <w:rFonts w:ascii="Century Gothic" w:hAnsi="Century Gothic"/>
          <w:sz w:val="20"/>
        </w:rPr>
        <w:t>ych</w:t>
      </w:r>
      <w:proofErr w:type="spellEnd"/>
      <w:r w:rsidRPr="00676CEB">
        <w:rPr>
          <w:rFonts w:ascii="Century Gothic" w:hAnsi="Century Gothic"/>
          <w:sz w:val="20"/>
        </w:rPr>
        <w:t xml:space="preserve"> podmiotu/</w:t>
      </w:r>
      <w:proofErr w:type="spellStart"/>
      <w:r w:rsidRPr="00676CEB">
        <w:rPr>
          <w:rFonts w:ascii="Century Gothic" w:hAnsi="Century Gothic"/>
          <w:sz w:val="20"/>
        </w:rPr>
        <w:t>tów</w:t>
      </w:r>
      <w:proofErr w:type="spellEnd"/>
      <w:r w:rsidRPr="00676CEB">
        <w:rPr>
          <w:rFonts w:ascii="Century Gothic" w:hAnsi="Century Gothic"/>
          <w:sz w:val="20"/>
        </w:rPr>
        <w:t>, będącego/</w:t>
      </w:r>
      <w:proofErr w:type="spellStart"/>
      <w:r w:rsidRPr="00676CEB">
        <w:rPr>
          <w:rFonts w:ascii="Century Gothic" w:hAnsi="Century Gothic"/>
          <w:sz w:val="20"/>
        </w:rPr>
        <w:t>ych</w:t>
      </w:r>
      <w:proofErr w:type="spellEnd"/>
      <w:r w:rsidRPr="00676CEB">
        <w:rPr>
          <w:rFonts w:ascii="Century Gothic" w:hAnsi="Century Gothic"/>
          <w:sz w:val="20"/>
        </w:rPr>
        <w:t xml:space="preserve"> podwykonawcą/</w:t>
      </w:r>
      <w:proofErr w:type="spellStart"/>
      <w:r w:rsidRPr="00676CEB">
        <w:rPr>
          <w:rFonts w:ascii="Century Gothic" w:hAnsi="Century Gothic"/>
          <w:sz w:val="20"/>
        </w:rPr>
        <w:t>ami</w:t>
      </w:r>
      <w:proofErr w:type="spellEnd"/>
      <w:r w:rsidRPr="00676CEB">
        <w:rPr>
          <w:rFonts w:ascii="Century Gothic" w:hAnsi="Century Gothic"/>
          <w:sz w:val="20"/>
        </w:rPr>
        <w:t xml:space="preserve">: ……………………………………………………………………..….…… </w:t>
      </w:r>
      <w:r w:rsidRPr="00676CEB">
        <w:rPr>
          <w:rFonts w:ascii="Century Gothic" w:hAnsi="Century Gothic"/>
          <w:i/>
          <w:sz w:val="20"/>
        </w:rPr>
        <w:t>(podać pełną nazwę/firmę, adres, a także w zależności od podmiotu: NIP/PESEL, KRS/</w:t>
      </w:r>
      <w:proofErr w:type="spellStart"/>
      <w:r w:rsidRPr="00676CEB">
        <w:rPr>
          <w:rFonts w:ascii="Century Gothic" w:hAnsi="Century Gothic"/>
          <w:i/>
          <w:sz w:val="20"/>
        </w:rPr>
        <w:t>CEiDG</w:t>
      </w:r>
      <w:proofErr w:type="spellEnd"/>
      <w:r w:rsidRPr="00676CEB">
        <w:rPr>
          <w:rFonts w:ascii="Century Gothic" w:hAnsi="Century Gothic"/>
          <w:i/>
          <w:sz w:val="20"/>
        </w:rPr>
        <w:t>)</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Pr="004F3EC4" w:rsidRDefault="00CF3187" w:rsidP="004F3EC4">
      <w:pPr>
        <w:suppressAutoHyphens w:val="0"/>
        <w:autoSpaceDE/>
        <w:autoSpaceDN/>
        <w:spacing w:after="160" w:line="259" w:lineRule="auto"/>
        <w:textAlignment w:val="auto"/>
        <w:rPr>
          <w:rFonts w:ascii="Century Gothic" w:hAnsi="Century Gothic"/>
        </w:rPr>
      </w:pPr>
    </w:p>
    <w:sectPr w:rsidR="00CF3187" w:rsidRPr="004F3EC4" w:rsidSect="004A275E">
      <w:footerReference w:type="default" r:id="rId8"/>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EE8" w:rsidRDefault="00D44EE8" w:rsidP="002E0C6C">
      <w:r>
        <w:separator/>
      </w:r>
    </w:p>
  </w:endnote>
  <w:endnote w:type="continuationSeparator" w:id="0">
    <w:p w:rsidR="00D44EE8" w:rsidRDefault="00D44EE8"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PL, 'Arial Unicode MS'">
    <w:altName w:val="Arial"/>
    <w:charset w:val="00"/>
    <w:family w:val="swiss"/>
    <w:pitch w:val="variable"/>
  </w:font>
  <w:font w:name="Arial, sans-serif">
    <w:altName w:val="Times New Roman"/>
    <w:charset w:val="00"/>
    <w:family w:val="auto"/>
    <w:pitch w:val="default"/>
  </w:font>
  <w:font w:name="OpenSymbol, 'Arial Unicode MS'">
    <w:altName w:val="Times New Roman"/>
    <w:charset w:val="00"/>
    <w:family w:val="auto"/>
    <w:pitch w:val="variable"/>
  </w:font>
  <w:font w:name="1.5.1.1, 'Times New Roman'">
    <w:altName w:val="Times New Roman"/>
    <w:charset w:val="00"/>
    <w:family w:val="roman"/>
    <w:pitch w:val="default"/>
  </w:font>
  <w:font w:name="Andale Sans UI">
    <w:altName w:val="Times New Roman"/>
    <w:charset w:val="EE"/>
    <w:family w:val="auto"/>
    <w:pitch w:val="variable"/>
  </w:font>
  <w:font w:name="Gulim">
    <w:altName w:val="굴림"/>
    <w:panose1 w:val="020B0600000101010101"/>
    <w:charset w:val="81"/>
    <w:family w:val="swiss"/>
    <w:pitch w:val="variable"/>
    <w:sig w:usb0="00000000"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342766505"/>
      <w:docPartObj>
        <w:docPartGallery w:val="Page Numbers (Bottom of Page)"/>
        <w:docPartUnique/>
      </w:docPartObj>
    </w:sdtPr>
    <w:sdtEndPr>
      <w:rPr>
        <w:sz w:val="16"/>
        <w:szCs w:val="16"/>
      </w:rPr>
    </w:sdtEndPr>
    <w:sdtContent>
      <w:p w:rsidR="009955F8" w:rsidRPr="008A1DC4" w:rsidRDefault="009955F8" w:rsidP="008A1DC4">
        <w:pPr>
          <w:pStyle w:val="Stopka"/>
          <w:jc w:val="center"/>
          <w:rPr>
            <w:rFonts w:ascii="Century Gothic" w:hAnsi="Century Gothic" w:cs="Century Gothic"/>
            <w:sz w:val="18"/>
            <w:szCs w:val="18"/>
          </w:rPr>
        </w:pPr>
        <w:r w:rsidRPr="008A1DC4">
          <w:rPr>
            <w:rFonts w:ascii="Century Gothic" w:hAnsi="Century Gothic" w:cs="Century Gothic"/>
            <w:sz w:val="16"/>
            <w:szCs w:val="16"/>
          </w:rPr>
          <w:t>Dos</w:t>
        </w:r>
        <w:r w:rsidRPr="008A1DC4">
          <w:rPr>
            <w:rFonts w:ascii="Century Gothic" w:hAnsi="Century Gothic" w:cs="Century Gothic"/>
            <w:sz w:val="18"/>
            <w:szCs w:val="18"/>
          </w:rPr>
          <w:t xml:space="preserve">tawy </w:t>
        </w:r>
        <w:r>
          <w:rPr>
            <w:rFonts w:ascii="Century Gothic" w:hAnsi="Century Gothic" w:cs="Century Gothic"/>
            <w:sz w:val="18"/>
            <w:szCs w:val="18"/>
          </w:rPr>
          <w:t>materiałów sanitarnych</w:t>
        </w:r>
      </w:p>
      <w:p w:rsidR="009955F8" w:rsidRPr="008A1DC4" w:rsidRDefault="009955F8" w:rsidP="008A1DC4">
        <w:pPr>
          <w:pStyle w:val="Stopka"/>
          <w:jc w:val="center"/>
          <w:rPr>
            <w:rFonts w:ascii="Century Gothic" w:hAnsi="Century Gothic"/>
            <w:sz w:val="18"/>
            <w:szCs w:val="18"/>
          </w:rPr>
        </w:pPr>
        <w:r w:rsidRPr="008A1DC4">
          <w:rPr>
            <w:rFonts w:ascii="Century Gothic" w:hAnsi="Century Gothic" w:cs="Century Gothic"/>
            <w:sz w:val="18"/>
            <w:szCs w:val="18"/>
          </w:rPr>
          <w:t xml:space="preserve">WZP- </w:t>
        </w:r>
        <w:r>
          <w:rPr>
            <w:rFonts w:ascii="Century Gothic" w:hAnsi="Century Gothic" w:cs="Century Gothic"/>
            <w:sz w:val="18"/>
            <w:szCs w:val="18"/>
          </w:rPr>
          <w:t>6709/19/353</w:t>
        </w:r>
        <w:r w:rsidRPr="008A1DC4">
          <w:rPr>
            <w:rFonts w:ascii="Century Gothic" w:hAnsi="Century Gothic" w:cs="Century Gothic"/>
            <w:sz w:val="18"/>
            <w:szCs w:val="18"/>
          </w:rPr>
          <w:t>/</w:t>
        </w:r>
        <w:r>
          <w:rPr>
            <w:rFonts w:ascii="Century Gothic" w:hAnsi="Century Gothic" w:cs="Century Gothic"/>
            <w:sz w:val="18"/>
            <w:szCs w:val="18"/>
          </w:rPr>
          <w:t>IR</w:t>
        </w:r>
      </w:p>
      <w:p w:rsidR="009955F8" w:rsidRPr="008A1DC4" w:rsidRDefault="009955F8">
        <w:pPr>
          <w:pStyle w:val="Stopka"/>
          <w:jc w:val="right"/>
          <w:rPr>
            <w:rFonts w:ascii="Century Gothic" w:hAnsi="Century Gothic"/>
          </w:rPr>
        </w:pPr>
      </w:p>
      <w:p w:rsidR="009955F8" w:rsidRPr="008A1DC4" w:rsidRDefault="009955F8"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0A544E">
          <w:rPr>
            <w:rFonts w:ascii="Century Gothic" w:hAnsi="Century Gothic"/>
            <w:noProof/>
            <w:sz w:val="16"/>
            <w:szCs w:val="16"/>
          </w:rPr>
          <w:t>5</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EE8" w:rsidRDefault="00D44EE8" w:rsidP="002E0C6C">
      <w:r>
        <w:separator/>
      </w:r>
    </w:p>
  </w:footnote>
  <w:footnote w:type="continuationSeparator" w:id="0">
    <w:p w:rsidR="00D44EE8" w:rsidRDefault="00D44EE8"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1"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 w15:restartNumberingAfterBreak="0">
    <w:nsid w:val="0000000C"/>
    <w:multiLevelType w:val="multilevel"/>
    <w:tmpl w:val="0000000C"/>
    <w:name w:val="WW8Num12"/>
    <w:lvl w:ilvl="0">
      <w:start w:val="1"/>
      <w:numFmt w:val="lowerLetter"/>
      <w:lvlText w:val="%1)"/>
      <w:lvlJc w:val="left"/>
      <w:pPr>
        <w:tabs>
          <w:tab w:val="num" w:pos="-278"/>
        </w:tabs>
        <w:ind w:left="502"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5"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8" w15:restartNumberingAfterBreak="0">
    <w:nsid w:val="00000021"/>
    <w:multiLevelType w:val="multilevel"/>
    <w:tmpl w:val="3558C91C"/>
    <w:name w:val="WW8Num16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0"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11" w15:restartNumberingAfterBreak="0">
    <w:nsid w:val="00000029"/>
    <w:multiLevelType w:val="multilevel"/>
    <w:tmpl w:val="4ABC64A0"/>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6"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17"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037008B9"/>
    <w:multiLevelType w:val="multilevel"/>
    <w:tmpl w:val="CAB03FFC"/>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19" w15:restartNumberingAfterBreak="0">
    <w:nsid w:val="03EC23A9"/>
    <w:multiLevelType w:val="hybridMultilevel"/>
    <w:tmpl w:val="31525EDE"/>
    <w:lvl w:ilvl="0" w:tplc="BDDADC3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21"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0767287B"/>
    <w:multiLevelType w:val="multilevel"/>
    <w:tmpl w:val="84286D2E"/>
    <w:lvl w:ilvl="0">
      <w:start w:val="1"/>
      <w:numFmt w:val="lowerLetter"/>
      <w:lvlText w:val="%1)"/>
      <w:lvlJc w:val="left"/>
      <w:pPr>
        <w:tabs>
          <w:tab w:val="num" w:pos="720"/>
        </w:tabs>
        <w:ind w:left="720" w:hanging="360"/>
      </w:pPr>
      <w:rPr>
        <w:rFonts w:hint="default"/>
        <w:b w:val="0"/>
        <w:i w:val="0"/>
        <w:color w:val="auto"/>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25"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26"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29" w15:restartNumberingAfterBreak="0">
    <w:nsid w:val="0C333590"/>
    <w:multiLevelType w:val="hybridMultilevel"/>
    <w:tmpl w:val="4D807BC8"/>
    <w:lvl w:ilvl="0" w:tplc="22DA62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0F1F4E10"/>
    <w:multiLevelType w:val="hybridMultilevel"/>
    <w:tmpl w:val="C12417E6"/>
    <w:lvl w:ilvl="0" w:tplc="2BF0ECD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A32448"/>
    <w:multiLevelType w:val="hybridMultilevel"/>
    <w:tmpl w:val="1618D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1492547A"/>
    <w:multiLevelType w:val="multilevel"/>
    <w:tmpl w:val="08A4E896"/>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38"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1"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1CAE01AF"/>
    <w:multiLevelType w:val="hybridMultilevel"/>
    <w:tmpl w:val="A15CB7F8"/>
    <w:lvl w:ilvl="0" w:tplc="7724000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322477"/>
    <w:multiLevelType w:val="hybridMultilevel"/>
    <w:tmpl w:val="5A2822F6"/>
    <w:lvl w:ilvl="0" w:tplc="326EF612">
      <w:start w:val="2"/>
      <w:numFmt w:val="upperLetter"/>
      <w:lvlText w:val="%1."/>
      <w:lvlJc w:val="left"/>
      <w:pPr>
        <w:ind w:left="2340" w:hanging="360"/>
      </w:pPr>
      <w:rPr>
        <w:rFonts w:cs="Times New Roman" w:hint="default"/>
        <w:b/>
        <w:color w:val="auto"/>
        <w:u w:val="none"/>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A872D21C">
      <w:start w:val="1"/>
      <w:numFmt w:val="decimal"/>
      <w:lvlText w:val="%4."/>
      <w:lvlJc w:val="left"/>
      <w:pPr>
        <w:ind w:left="4500" w:hanging="360"/>
      </w:pPr>
      <w:rPr>
        <w:b w:val="0"/>
      </w:r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15:restartNumberingAfterBreak="0">
    <w:nsid w:val="1ED34A11"/>
    <w:multiLevelType w:val="hybridMultilevel"/>
    <w:tmpl w:val="6EF8852C"/>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53"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1FB462A1"/>
    <w:multiLevelType w:val="hybridMultilevel"/>
    <w:tmpl w:val="EA00C9B4"/>
    <w:lvl w:ilvl="0" w:tplc="DEE81FE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57"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58"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59" w15:restartNumberingAfterBreak="0">
    <w:nsid w:val="22F554CF"/>
    <w:multiLevelType w:val="hybridMultilevel"/>
    <w:tmpl w:val="5AF4B0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4"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66"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8"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301F57CA"/>
    <w:multiLevelType w:val="multilevel"/>
    <w:tmpl w:val="349CA622"/>
    <w:styleLink w:val="WW8Num105"/>
    <w:lvl w:ilvl="0">
      <w:start w:val="1"/>
      <w:numFmt w:val="decimal"/>
      <w:lvlText w:val="1.4.8.2.%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70"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71"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72" w15:restartNumberingAfterBreak="0">
    <w:nsid w:val="309D460E"/>
    <w:multiLevelType w:val="hybridMultilevel"/>
    <w:tmpl w:val="4AAC40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8"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80"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81"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82"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87"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88"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0"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94"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44E70E04"/>
    <w:multiLevelType w:val="hybridMultilevel"/>
    <w:tmpl w:val="C3787BA0"/>
    <w:lvl w:ilvl="0" w:tplc="D48473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01"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03"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04"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05"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06"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07"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09"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10"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4E0029A7"/>
    <w:multiLevelType w:val="singleLevel"/>
    <w:tmpl w:val="7D92CF7A"/>
    <w:lvl w:ilvl="0">
      <w:start w:val="2"/>
      <w:numFmt w:val="lowerLetter"/>
      <w:lvlText w:val="%1)"/>
      <w:legacy w:legacy="1" w:legacySpace="0" w:legacyIndent="427"/>
      <w:lvlJc w:val="left"/>
      <w:rPr>
        <w:rFonts w:ascii="Century Gothic" w:hAnsi="Century Gothic" w:cs="Times New Roman" w:hint="default"/>
        <w:color w:val="auto"/>
      </w:rPr>
    </w:lvl>
  </w:abstractNum>
  <w:abstractNum w:abstractNumId="112"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15"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7"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18"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19"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21"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22"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4"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25"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5B9D6A2A"/>
    <w:multiLevelType w:val="hybridMultilevel"/>
    <w:tmpl w:val="0E18F2AC"/>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515" w:hanging="435"/>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5C5442F5"/>
    <w:multiLevelType w:val="hybridMultilevel"/>
    <w:tmpl w:val="7F543A6C"/>
    <w:lvl w:ilvl="0" w:tplc="898C4F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61734841"/>
    <w:multiLevelType w:val="multilevel"/>
    <w:tmpl w:val="4150FD72"/>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3"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34"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15:restartNumberingAfterBreak="0">
    <w:nsid w:val="67143E11"/>
    <w:multiLevelType w:val="hybridMultilevel"/>
    <w:tmpl w:val="0A3E59DE"/>
    <w:lvl w:ilvl="0" w:tplc="31BC874A">
      <w:start w:val="1"/>
      <w:numFmt w:val="decimal"/>
      <w:lvlText w:val="%1."/>
      <w:lvlJc w:val="left"/>
      <w:pPr>
        <w:tabs>
          <w:tab w:val="num" w:pos="360"/>
        </w:tabs>
        <w:ind w:left="360" w:hanging="360"/>
      </w:pPr>
      <w:rPr>
        <w:rFonts w:ascii="Century Gothic" w:hAnsi="Century Gothic"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8"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39"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42" w15:restartNumberingAfterBreak="0">
    <w:nsid w:val="6B0275EC"/>
    <w:multiLevelType w:val="hybridMultilevel"/>
    <w:tmpl w:val="98B85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4"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45" w15:restartNumberingAfterBreak="0">
    <w:nsid w:val="6D5B7CCD"/>
    <w:multiLevelType w:val="multilevel"/>
    <w:tmpl w:val="4FDE48BC"/>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73513EC4"/>
    <w:multiLevelType w:val="hybridMultilevel"/>
    <w:tmpl w:val="67326A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50" w15:restartNumberingAfterBreak="0">
    <w:nsid w:val="742C7F5F"/>
    <w:multiLevelType w:val="hybridMultilevel"/>
    <w:tmpl w:val="1CFEB218"/>
    <w:lvl w:ilvl="0" w:tplc="758615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15:restartNumberingAfterBreak="0">
    <w:nsid w:val="75336DBE"/>
    <w:multiLevelType w:val="hybridMultilevel"/>
    <w:tmpl w:val="2292AAF6"/>
    <w:lvl w:ilvl="0" w:tplc="4F0E481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55" w15:restartNumberingAfterBreak="0">
    <w:nsid w:val="790A4D76"/>
    <w:multiLevelType w:val="hybridMultilevel"/>
    <w:tmpl w:val="2DC68D62"/>
    <w:lvl w:ilvl="0" w:tplc="674EBBEA">
      <w:start w:val="1"/>
      <w:numFmt w:val="decimal"/>
      <w:lvlText w:val="%1."/>
      <w:lvlJc w:val="left"/>
      <w:pPr>
        <w:ind w:left="825" w:hanging="465"/>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7B122E83"/>
    <w:multiLevelType w:val="multilevel"/>
    <w:tmpl w:val="147C5338"/>
    <w:lvl w:ilvl="0">
      <w:start w:val="1"/>
      <w:numFmt w:val="lowerLetter"/>
      <w:lvlText w:val="%1)"/>
      <w:lvlJc w:val="left"/>
      <w:pPr>
        <w:tabs>
          <w:tab w:val="num" w:pos="-278"/>
        </w:tabs>
        <w:ind w:left="502" w:hanging="360"/>
      </w:pPr>
      <w:rPr>
        <w:rFonts w:hint="default"/>
        <w:color w:val="auto"/>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60" w15:restartNumberingAfterBreak="0">
    <w:nsid w:val="7BF256AE"/>
    <w:multiLevelType w:val="hybridMultilevel"/>
    <w:tmpl w:val="F88464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62"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4"/>
  </w:num>
  <w:num w:numId="2">
    <w:abstractNumId w:val="157"/>
  </w:num>
  <w:num w:numId="3">
    <w:abstractNumId w:val="17"/>
  </w:num>
  <w:num w:numId="4">
    <w:abstractNumId w:val="129"/>
  </w:num>
  <w:num w:numId="5">
    <w:abstractNumId w:val="53"/>
  </w:num>
  <w:num w:numId="6">
    <w:abstractNumId w:val="42"/>
  </w:num>
  <w:num w:numId="7">
    <w:abstractNumId w:val="64"/>
  </w:num>
  <w:num w:numId="8">
    <w:abstractNumId w:val="94"/>
  </w:num>
  <w:num w:numId="9">
    <w:abstractNumId w:val="110"/>
  </w:num>
  <w:num w:numId="10">
    <w:abstractNumId w:val="35"/>
  </w:num>
  <w:num w:numId="11">
    <w:abstractNumId w:val="30"/>
  </w:num>
  <w:num w:numId="12">
    <w:abstractNumId w:val="126"/>
  </w:num>
  <w:num w:numId="13">
    <w:abstractNumId w:val="99"/>
  </w:num>
  <w:num w:numId="14">
    <w:abstractNumId w:val="61"/>
  </w:num>
  <w:num w:numId="15">
    <w:abstractNumId w:val="132"/>
  </w:num>
  <w:num w:numId="16">
    <w:abstractNumId w:val="109"/>
  </w:num>
  <w:num w:numId="17">
    <w:abstractNumId w:val="16"/>
  </w:num>
  <w:num w:numId="18">
    <w:abstractNumId w:val="145"/>
  </w:num>
  <w:num w:numId="19">
    <w:abstractNumId w:val="151"/>
  </w:num>
  <w:num w:numId="20">
    <w:abstractNumId w:val="163"/>
  </w:num>
  <w:num w:numId="21">
    <w:abstractNumId w:val="88"/>
  </w:num>
  <w:num w:numId="22">
    <w:abstractNumId w:val="67"/>
  </w:num>
  <w:num w:numId="23">
    <w:abstractNumId w:val="34"/>
  </w:num>
  <w:num w:numId="24">
    <w:abstractNumId w:val="14"/>
  </w:num>
  <w:num w:numId="25">
    <w:abstractNumId w:val="152"/>
  </w:num>
  <w:num w:numId="26">
    <w:abstractNumId w:val="140"/>
  </w:num>
  <w:num w:numId="27">
    <w:abstractNumId w:val="27"/>
  </w:num>
  <w:num w:numId="28">
    <w:abstractNumId w:val="55"/>
  </w:num>
  <w:num w:numId="29">
    <w:abstractNumId w:val="125"/>
  </w:num>
  <w:num w:numId="30">
    <w:abstractNumId w:val="119"/>
  </w:num>
  <w:num w:numId="31">
    <w:abstractNumId w:val="91"/>
  </w:num>
  <w:num w:numId="32">
    <w:abstractNumId w:val="117"/>
  </w:num>
  <w:num w:numId="33">
    <w:abstractNumId w:val="76"/>
  </w:num>
  <w:num w:numId="34">
    <w:abstractNumId w:val="79"/>
  </w:num>
  <w:num w:numId="35">
    <w:abstractNumId w:val="56"/>
  </w:num>
  <w:num w:numId="36">
    <w:abstractNumId w:val="113"/>
  </w:num>
  <w:num w:numId="37">
    <w:abstractNumId w:val="156"/>
  </w:num>
  <w:num w:numId="38">
    <w:abstractNumId w:val="122"/>
  </w:num>
  <w:num w:numId="39">
    <w:abstractNumId w:val="146"/>
  </w:num>
  <w:num w:numId="40">
    <w:abstractNumId w:val="68"/>
  </w:num>
  <w:num w:numId="41">
    <w:abstractNumId w:val="93"/>
  </w:num>
  <w:num w:numId="42">
    <w:abstractNumId w:val="84"/>
  </w:num>
  <w:num w:numId="43">
    <w:abstractNumId w:val="39"/>
  </w:num>
  <w:num w:numId="44">
    <w:abstractNumId w:val="158"/>
  </w:num>
  <w:num w:numId="45">
    <w:abstractNumId w:val="107"/>
  </w:num>
  <w:num w:numId="46">
    <w:abstractNumId w:val="103"/>
  </w:num>
  <w:num w:numId="47">
    <w:abstractNumId w:val="154"/>
  </w:num>
  <w:num w:numId="48">
    <w:abstractNumId w:val="26"/>
  </w:num>
  <w:num w:numId="49">
    <w:abstractNumId w:val="82"/>
  </w:num>
  <w:num w:numId="50">
    <w:abstractNumId w:val="135"/>
  </w:num>
  <w:num w:numId="51">
    <w:abstractNumId w:val="124"/>
  </w:num>
  <w:num w:numId="52">
    <w:abstractNumId w:val="105"/>
  </w:num>
  <w:num w:numId="53">
    <w:abstractNumId w:val="21"/>
  </w:num>
  <w:num w:numId="54">
    <w:abstractNumId w:val="70"/>
  </w:num>
  <w:num w:numId="55">
    <w:abstractNumId w:val="114"/>
  </w:num>
  <w:num w:numId="56">
    <w:abstractNumId w:val="120"/>
  </w:num>
  <w:num w:numId="57">
    <w:abstractNumId w:val="20"/>
  </w:num>
  <w:num w:numId="58">
    <w:abstractNumId w:val="144"/>
  </w:num>
  <w:num w:numId="59">
    <w:abstractNumId w:val="83"/>
  </w:num>
  <w:num w:numId="60">
    <w:abstractNumId w:val="15"/>
  </w:num>
  <w:num w:numId="61">
    <w:abstractNumId w:val="86"/>
  </w:num>
  <w:num w:numId="62">
    <w:abstractNumId w:val="69"/>
  </w:num>
  <w:num w:numId="63">
    <w:abstractNumId w:val="149"/>
  </w:num>
  <w:num w:numId="64">
    <w:abstractNumId w:val="118"/>
  </w:num>
  <w:num w:numId="65">
    <w:abstractNumId w:val="13"/>
  </w:num>
  <w:num w:numId="66">
    <w:abstractNumId w:val="104"/>
  </w:num>
  <w:num w:numId="67">
    <w:abstractNumId w:val="97"/>
  </w:num>
  <w:num w:numId="68">
    <w:abstractNumId w:val="22"/>
  </w:num>
  <w:num w:numId="69">
    <w:abstractNumId w:val="45"/>
  </w:num>
  <w:num w:numId="70">
    <w:abstractNumId w:val="133"/>
  </w:num>
  <w:num w:numId="71">
    <w:abstractNumId w:val="31"/>
  </w:num>
  <w:num w:numId="72">
    <w:abstractNumId w:val="116"/>
  </w:num>
  <w:num w:numId="73">
    <w:abstractNumId w:val="138"/>
  </w:num>
  <w:num w:numId="74">
    <w:abstractNumId w:val="131"/>
  </w:num>
  <w:num w:numId="75">
    <w:abstractNumId w:val="101"/>
  </w:num>
  <w:num w:numId="76">
    <w:abstractNumId w:val="57"/>
  </w:num>
  <w:num w:numId="77">
    <w:abstractNumId w:val="71"/>
  </w:num>
  <w:num w:numId="78">
    <w:abstractNumId w:val="36"/>
  </w:num>
  <w:num w:numId="79">
    <w:abstractNumId w:val="62"/>
  </w:num>
  <w:num w:numId="80">
    <w:abstractNumId w:val="136"/>
  </w:num>
  <w:num w:numId="81">
    <w:abstractNumId w:val="43"/>
  </w:num>
  <w:num w:numId="82">
    <w:abstractNumId w:val="52"/>
  </w:num>
  <w:num w:numId="83">
    <w:abstractNumId w:val="41"/>
  </w:num>
  <w:num w:numId="84">
    <w:abstractNumId w:val="63"/>
  </w:num>
  <w:num w:numId="85">
    <w:abstractNumId w:val="28"/>
  </w:num>
  <w:num w:numId="86">
    <w:abstractNumId w:val="87"/>
  </w:num>
  <w:num w:numId="87">
    <w:abstractNumId w:val="106"/>
  </w:num>
  <w:num w:numId="88">
    <w:abstractNumId w:val="102"/>
  </w:num>
  <w:num w:numId="89">
    <w:abstractNumId w:val="90"/>
  </w:num>
  <w:num w:numId="90">
    <w:abstractNumId w:val="73"/>
  </w:num>
  <w:num w:numId="91">
    <w:abstractNumId w:val="96"/>
  </w:num>
  <w:num w:numId="92">
    <w:abstractNumId w:val="66"/>
  </w:num>
  <w:num w:numId="93">
    <w:abstractNumId w:val="12"/>
  </w:num>
  <w:num w:numId="94">
    <w:abstractNumId w:val="47"/>
  </w:num>
  <w:num w:numId="95">
    <w:abstractNumId w:val="60"/>
  </w:num>
  <w:num w:numId="96">
    <w:abstractNumId w:val="46"/>
  </w:num>
  <w:num w:numId="97">
    <w:abstractNumId w:val="48"/>
  </w:num>
  <w:num w:numId="98">
    <w:abstractNumId w:val="24"/>
  </w:num>
  <w:num w:numId="99">
    <w:abstractNumId w:val="161"/>
  </w:num>
  <w:num w:numId="100">
    <w:abstractNumId w:val="77"/>
  </w:num>
  <w:num w:numId="101">
    <w:abstractNumId w:val="141"/>
  </w:num>
  <w:num w:numId="102">
    <w:abstractNumId w:val="37"/>
  </w:num>
  <w:num w:numId="103">
    <w:abstractNumId w:val="81"/>
  </w:num>
  <w:num w:numId="104">
    <w:abstractNumId w:val="75"/>
  </w:num>
  <w:num w:numId="105">
    <w:abstractNumId w:val="100"/>
  </w:num>
  <w:num w:numId="106">
    <w:abstractNumId w:val="38"/>
  </w:num>
  <w:num w:numId="107">
    <w:abstractNumId w:val="112"/>
  </w:num>
  <w:num w:numId="108">
    <w:abstractNumId w:val="121"/>
  </w:num>
  <w:num w:numId="109">
    <w:abstractNumId w:val="139"/>
  </w:num>
  <w:num w:numId="110">
    <w:abstractNumId w:val="92"/>
  </w:num>
  <w:num w:numId="111">
    <w:abstractNumId w:val="78"/>
  </w:num>
  <w:num w:numId="112">
    <w:abstractNumId w:val="108"/>
  </w:num>
  <w:num w:numId="113">
    <w:abstractNumId w:val="58"/>
  </w:num>
  <w:num w:numId="114">
    <w:abstractNumId w:val="25"/>
  </w:num>
  <w:num w:numId="115">
    <w:abstractNumId w:val="65"/>
  </w:num>
  <w:num w:numId="116">
    <w:abstractNumId w:val="148"/>
  </w:num>
  <w:num w:numId="117">
    <w:abstractNumId w:val="95"/>
  </w:num>
  <w:num w:numId="118">
    <w:abstractNumId w:val="162"/>
  </w:num>
  <w:num w:numId="119">
    <w:abstractNumId w:val="80"/>
  </w:num>
  <w:num w:numId="120">
    <w:abstractNumId w:val="40"/>
  </w:num>
  <w:num w:numId="121">
    <w:abstractNumId w:val="33"/>
  </w:num>
  <w:num w:numId="122">
    <w:abstractNumId w:val="85"/>
  </w:num>
  <w:num w:numId="123">
    <w:abstractNumId w:val="123"/>
  </w:num>
  <w:num w:numId="124">
    <w:abstractNumId w:val="51"/>
  </w:num>
  <w:num w:numId="125">
    <w:abstractNumId w:val="137"/>
  </w:num>
  <w:num w:numId="126">
    <w:abstractNumId w:val="89"/>
  </w:num>
  <w:num w:numId="127">
    <w:abstractNumId w:val="44"/>
  </w:num>
  <w:num w:numId="128">
    <w:abstractNumId w:val="74"/>
  </w:num>
  <w:num w:numId="129">
    <w:abstractNumId w:val="115"/>
  </w:num>
  <w:num w:numId="130">
    <w:abstractNumId w:val="4"/>
  </w:num>
  <w:num w:numId="131">
    <w:abstractNumId w:val="5"/>
  </w:num>
  <w:num w:numId="132">
    <w:abstractNumId w:val="8"/>
  </w:num>
  <w:num w:numId="133">
    <w:abstractNumId w:val="9"/>
  </w:num>
  <w:num w:numId="134">
    <w:abstractNumId w:val="50"/>
  </w:num>
  <w:num w:numId="1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
  </w:num>
  <w:num w:numId="144">
    <w:abstractNumId w:val="3"/>
  </w:num>
  <w:num w:numId="145">
    <w:abstractNumId w:val="130"/>
  </w:num>
  <w:num w:numId="146">
    <w:abstractNumId w:val="19"/>
  </w:num>
  <w:num w:numId="147">
    <w:abstractNumId w:val="49"/>
  </w:num>
  <w:num w:numId="148">
    <w:abstractNumId w:val="143"/>
  </w:num>
  <w:num w:numId="149">
    <w:abstractNumId w:val="29"/>
  </w:num>
  <w:num w:numId="150">
    <w:abstractNumId w:val="10"/>
  </w:num>
  <w:num w:numId="151">
    <w:abstractNumId w:val="111"/>
  </w:num>
  <w:num w:numId="152">
    <w:abstractNumId w:val="127"/>
  </w:num>
  <w:num w:numId="153">
    <w:abstractNumId w:val="128"/>
  </w:num>
  <w:num w:numId="154">
    <w:abstractNumId w:val="32"/>
  </w:num>
  <w:num w:numId="155">
    <w:abstractNumId w:val="23"/>
  </w:num>
  <w:num w:numId="156">
    <w:abstractNumId w:val="159"/>
  </w:num>
  <w:num w:numId="157">
    <w:abstractNumId w:val="18"/>
  </w:num>
  <w:num w:numId="15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
  </w:num>
  <w:num w:numId="160">
    <w:abstractNumId w:val="15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553"/>
    <w:rsid w:val="000032BF"/>
    <w:rsid w:val="00010F83"/>
    <w:rsid w:val="00014B96"/>
    <w:rsid w:val="00017F16"/>
    <w:rsid w:val="00026A90"/>
    <w:rsid w:val="000321B2"/>
    <w:rsid w:val="00040474"/>
    <w:rsid w:val="000405B2"/>
    <w:rsid w:val="00043AE3"/>
    <w:rsid w:val="0005058C"/>
    <w:rsid w:val="000511F7"/>
    <w:rsid w:val="00051FCF"/>
    <w:rsid w:val="00082C24"/>
    <w:rsid w:val="0009258F"/>
    <w:rsid w:val="000A0177"/>
    <w:rsid w:val="000A544E"/>
    <w:rsid w:val="000B4824"/>
    <w:rsid w:val="000B4F55"/>
    <w:rsid w:val="000C188D"/>
    <w:rsid w:val="000C667E"/>
    <w:rsid w:val="000D1375"/>
    <w:rsid w:val="000E1CCE"/>
    <w:rsid w:val="000F30A4"/>
    <w:rsid w:val="00102863"/>
    <w:rsid w:val="00103746"/>
    <w:rsid w:val="00111512"/>
    <w:rsid w:val="0011188F"/>
    <w:rsid w:val="0012519F"/>
    <w:rsid w:val="0013372A"/>
    <w:rsid w:val="0013481F"/>
    <w:rsid w:val="0013631A"/>
    <w:rsid w:val="001421E4"/>
    <w:rsid w:val="00147119"/>
    <w:rsid w:val="001556A4"/>
    <w:rsid w:val="0015788A"/>
    <w:rsid w:val="00162BBB"/>
    <w:rsid w:val="00167B40"/>
    <w:rsid w:val="001741D8"/>
    <w:rsid w:val="00180AA3"/>
    <w:rsid w:val="001821EB"/>
    <w:rsid w:val="00182F6D"/>
    <w:rsid w:val="001830C9"/>
    <w:rsid w:val="00187097"/>
    <w:rsid w:val="00191444"/>
    <w:rsid w:val="00192C36"/>
    <w:rsid w:val="00196F55"/>
    <w:rsid w:val="001A39B1"/>
    <w:rsid w:val="001B0939"/>
    <w:rsid w:val="001C22D5"/>
    <w:rsid w:val="001C686D"/>
    <w:rsid w:val="001D0D67"/>
    <w:rsid w:val="001D75ED"/>
    <w:rsid w:val="001D794E"/>
    <w:rsid w:val="001E538D"/>
    <w:rsid w:val="001E5699"/>
    <w:rsid w:val="0022006A"/>
    <w:rsid w:val="00221BDA"/>
    <w:rsid w:val="00227CB9"/>
    <w:rsid w:val="00233D06"/>
    <w:rsid w:val="00235857"/>
    <w:rsid w:val="00235DB9"/>
    <w:rsid w:val="00235F64"/>
    <w:rsid w:val="00237E4F"/>
    <w:rsid w:val="00246F3D"/>
    <w:rsid w:val="00250E7A"/>
    <w:rsid w:val="00261B6F"/>
    <w:rsid w:val="00261B87"/>
    <w:rsid w:val="00264538"/>
    <w:rsid w:val="00273A7A"/>
    <w:rsid w:val="00274BDF"/>
    <w:rsid w:val="002764EB"/>
    <w:rsid w:val="002811AF"/>
    <w:rsid w:val="0028490D"/>
    <w:rsid w:val="00284DAD"/>
    <w:rsid w:val="0028509C"/>
    <w:rsid w:val="00294861"/>
    <w:rsid w:val="002B2813"/>
    <w:rsid w:val="002C0B22"/>
    <w:rsid w:val="002C6F24"/>
    <w:rsid w:val="002D11A0"/>
    <w:rsid w:val="002D2D70"/>
    <w:rsid w:val="002D610D"/>
    <w:rsid w:val="002E0C6C"/>
    <w:rsid w:val="002F42F6"/>
    <w:rsid w:val="00310D40"/>
    <w:rsid w:val="003120A7"/>
    <w:rsid w:val="00312231"/>
    <w:rsid w:val="003134FF"/>
    <w:rsid w:val="00322175"/>
    <w:rsid w:val="00333D0D"/>
    <w:rsid w:val="0033477D"/>
    <w:rsid w:val="00335F8A"/>
    <w:rsid w:val="00342682"/>
    <w:rsid w:val="00346846"/>
    <w:rsid w:val="003507C3"/>
    <w:rsid w:val="0035552A"/>
    <w:rsid w:val="00364EDC"/>
    <w:rsid w:val="003657B2"/>
    <w:rsid w:val="00372005"/>
    <w:rsid w:val="00373CF8"/>
    <w:rsid w:val="00374196"/>
    <w:rsid w:val="0037429F"/>
    <w:rsid w:val="0038714B"/>
    <w:rsid w:val="0039058E"/>
    <w:rsid w:val="003A093B"/>
    <w:rsid w:val="003B2A0F"/>
    <w:rsid w:val="003B4B68"/>
    <w:rsid w:val="003B4C64"/>
    <w:rsid w:val="003B6E4C"/>
    <w:rsid w:val="003C6AB4"/>
    <w:rsid w:val="003D1ED5"/>
    <w:rsid w:val="003D5214"/>
    <w:rsid w:val="003D769D"/>
    <w:rsid w:val="003E286A"/>
    <w:rsid w:val="003F35CF"/>
    <w:rsid w:val="003F4FCF"/>
    <w:rsid w:val="00400A13"/>
    <w:rsid w:val="00400A44"/>
    <w:rsid w:val="0040233B"/>
    <w:rsid w:val="00407456"/>
    <w:rsid w:val="00411A54"/>
    <w:rsid w:val="00415BE0"/>
    <w:rsid w:val="00416784"/>
    <w:rsid w:val="004423D8"/>
    <w:rsid w:val="004443A1"/>
    <w:rsid w:val="0044571C"/>
    <w:rsid w:val="004532CA"/>
    <w:rsid w:val="00455536"/>
    <w:rsid w:val="004562E0"/>
    <w:rsid w:val="00480D79"/>
    <w:rsid w:val="004A02B8"/>
    <w:rsid w:val="004A275E"/>
    <w:rsid w:val="004A3D17"/>
    <w:rsid w:val="004A7390"/>
    <w:rsid w:val="004B1361"/>
    <w:rsid w:val="004B3901"/>
    <w:rsid w:val="004B4648"/>
    <w:rsid w:val="004B7B14"/>
    <w:rsid w:val="004C20E8"/>
    <w:rsid w:val="004C732D"/>
    <w:rsid w:val="004D1E1D"/>
    <w:rsid w:val="004E30A8"/>
    <w:rsid w:val="004E4D24"/>
    <w:rsid w:val="004F329C"/>
    <w:rsid w:val="004F3EC4"/>
    <w:rsid w:val="005021CC"/>
    <w:rsid w:val="00507CD6"/>
    <w:rsid w:val="00512046"/>
    <w:rsid w:val="00523CF4"/>
    <w:rsid w:val="00525A00"/>
    <w:rsid w:val="0053316E"/>
    <w:rsid w:val="00533BB7"/>
    <w:rsid w:val="005354A6"/>
    <w:rsid w:val="005411B4"/>
    <w:rsid w:val="00544074"/>
    <w:rsid w:val="005450BF"/>
    <w:rsid w:val="00551516"/>
    <w:rsid w:val="00552C06"/>
    <w:rsid w:val="00565614"/>
    <w:rsid w:val="00566D6B"/>
    <w:rsid w:val="00567D3E"/>
    <w:rsid w:val="00582370"/>
    <w:rsid w:val="005839DA"/>
    <w:rsid w:val="00590471"/>
    <w:rsid w:val="00590E20"/>
    <w:rsid w:val="00592FC2"/>
    <w:rsid w:val="005A28BB"/>
    <w:rsid w:val="005A4306"/>
    <w:rsid w:val="005B1B96"/>
    <w:rsid w:val="005B5541"/>
    <w:rsid w:val="005C6CE4"/>
    <w:rsid w:val="005E07A4"/>
    <w:rsid w:val="005E6142"/>
    <w:rsid w:val="005F56B4"/>
    <w:rsid w:val="005F6553"/>
    <w:rsid w:val="00605E8B"/>
    <w:rsid w:val="00606A31"/>
    <w:rsid w:val="006303A2"/>
    <w:rsid w:val="00636110"/>
    <w:rsid w:val="006440B4"/>
    <w:rsid w:val="00652D2C"/>
    <w:rsid w:val="00654F94"/>
    <w:rsid w:val="006563F0"/>
    <w:rsid w:val="0066077E"/>
    <w:rsid w:val="00676CEB"/>
    <w:rsid w:val="006816AF"/>
    <w:rsid w:val="00684F27"/>
    <w:rsid w:val="00690ED4"/>
    <w:rsid w:val="00694DCA"/>
    <w:rsid w:val="006957CF"/>
    <w:rsid w:val="006967F5"/>
    <w:rsid w:val="00697BE1"/>
    <w:rsid w:val="006A485B"/>
    <w:rsid w:val="006B0650"/>
    <w:rsid w:val="006B2B6C"/>
    <w:rsid w:val="006B7B32"/>
    <w:rsid w:val="006C0838"/>
    <w:rsid w:val="006C0E0D"/>
    <w:rsid w:val="006C2F19"/>
    <w:rsid w:val="006C7073"/>
    <w:rsid w:val="006D30C3"/>
    <w:rsid w:val="006D7DB6"/>
    <w:rsid w:val="006E1F84"/>
    <w:rsid w:val="006E3AF4"/>
    <w:rsid w:val="006F119B"/>
    <w:rsid w:val="006F3BAE"/>
    <w:rsid w:val="006F533E"/>
    <w:rsid w:val="0070127D"/>
    <w:rsid w:val="007018F6"/>
    <w:rsid w:val="0070338C"/>
    <w:rsid w:val="007111E3"/>
    <w:rsid w:val="007129F3"/>
    <w:rsid w:val="00713D38"/>
    <w:rsid w:val="00717DDD"/>
    <w:rsid w:val="00722393"/>
    <w:rsid w:val="00734CD6"/>
    <w:rsid w:val="00743BFA"/>
    <w:rsid w:val="00745E86"/>
    <w:rsid w:val="00752506"/>
    <w:rsid w:val="0076330E"/>
    <w:rsid w:val="00765FE1"/>
    <w:rsid w:val="007703D6"/>
    <w:rsid w:val="00771E44"/>
    <w:rsid w:val="00777E29"/>
    <w:rsid w:val="00784746"/>
    <w:rsid w:val="0079194B"/>
    <w:rsid w:val="007C171F"/>
    <w:rsid w:val="007C3243"/>
    <w:rsid w:val="007C5767"/>
    <w:rsid w:val="007C6771"/>
    <w:rsid w:val="007C7BCA"/>
    <w:rsid w:val="007D5FDF"/>
    <w:rsid w:val="007F2578"/>
    <w:rsid w:val="0081532C"/>
    <w:rsid w:val="00816C4C"/>
    <w:rsid w:val="0082093E"/>
    <w:rsid w:val="008303A1"/>
    <w:rsid w:val="00834B96"/>
    <w:rsid w:val="00854440"/>
    <w:rsid w:val="00854942"/>
    <w:rsid w:val="00861444"/>
    <w:rsid w:val="0086191E"/>
    <w:rsid w:val="00861C45"/>
    <w:rsid w:val="00862E4D"/>
    <w:rsid w:val="00867EF6"/>
    <w:rsid w:val="00870B72"/>
    <w:rsid w:val="00876A52"/>
    <w:rsid w:val="00877730"/>
    <w:rsid w:val="00877CA3"/>
    <w:rsid w:val="00884EBF"/>
    <w:rsid w:val="00885B79"/>
    <w:rsid w:val="00890333"/>
    <w:rsid w:val="0089765F"/>
    <w:rsid w:val="008A1DC4"/>
    <w:rsid w:val="008A6946"/>
    <w:rsid w:val="008B69DE"/>
    <w:rsid w:val="008C1E4C"/>
    <w:rsid w:val="008C46C0"/>
    <w:rsid w:val="008D4166"/>
    <w:rsid w:val="008D6E86"/>
    <w:rsid w:val="008E04FD"/>
    <w:rsid w:val="008E0D2D"/>
    <w:rsid w:val="008E44A3"/>
    <w:rsid w:val="008F1389"/>
    <w:rsid w:val="00911B56"/>
    <w:rsid w:val="00913539"/>
    <w:rsid w:val="00915A07"/>
    <w:rsid w:val="00921167"/>
    <w:rsid w:val="00926518"/>
    <w:rsid w:val="0092757C"/>
    <w:rsid w:val="009312F1"/>
    <w:rsid w:val="00933F17"/>
    <w:rsid w:val="00935367"/>
    <w:rsid w:val="00953712"/>
    <w:rsid w:val="00954E87"/>
    <w:rsid w:val="009626C6"/>
    <w:rsid w:val="009760AA"/>
    <w:rsid w:val="009765AE"/>
    <w:rsid w:val="00984786"/>
    <w:rsid w:val="009955F8"/>
    <w:rsid w:val="00995DE6"/>
    <w:rsid w:val="009975C4"/>
    <w:rsid w:val="009B6445"/>
    <w:rsid w:val="009D534F"/>
    <w:rsid w:val="009F11CD"/>
    <w:rsid w:val="009F6C22"/>
    <w:rsid w:val="00A03436"/>
    <w:rsid w:val="00A06FE4"/>
    <w:rsid w:val="00A10D87"/>
    <w:rsid w:val="00A13083"/>
    <w:rsid w:val="00A131F9"/>
    <w:rsid w:val="00A20C68"/>
    <w:rsid w:val="00A2411A"/>
    <w:rsid w:val="00A32BC7"/>
    <w:rsid w:val="00A445F4"/>
    <w:rsid w:val="00A4469B"/>
    <w:rsid w:val="00A57B08"/>
    <w:rsid w:val="00A7057F"/>
    <w:rsid w:val="00A746CA"/>
    <w:rsid w:val="00A74D22"/>
    <w:rsid w:val="00A80730"/>
    <w:rsid w:val="00A8537E"/>
    <w:rsid w:val="00AA1D05"/>
    <w:rsid w:val="00AB6FA6"/>
    <w:rsid w:val="00AD38E7"/>
    <w:rsid w:val="00AF3207"/>
    <w:rsid w:val="00AF76C5"/>
    <w:rsid w:val="00B032D1"/>
    <w:rsid w:val="00B047ED"/>
    <w:rsid w:val="00B06008"/>
    <w:rsid w:val="00B07375"/>
    <w:rsid w:val="00B14234"/>
    <w:rsid w:val="00B205F1"/>
    <w:rsid w:val="00B20885"/>
    <w:rsid w:val="00B24F7D"/>
    <w:rsid w:val="00B40692"/>
    <w:rsid w:val="00B478D3"/>
    <w:rsid w:val="00B546FA"/>
    <w:rsid w:val="00B56A73"/>
    <w:rsid w:val="00B75E60"/>
    <w:rsid w:val="00B76671"/>
    <w:rsid w:val="00B76C8E"/>
    <w:rsid w:val="00B9227C"/>
    <w:rsid w:val="00B9634D"/>
    <w:rsid w:val="00BA20A8"/>
    <w:rsid w:val="00BC3AF4"/>
    <w:rsid w:val="00BD08ED"/>
    <w:rsid w:val="00BD0BCB"/>
    <w:rsid w:val="00BD3418"/>
    <w:rsid w:val="00BD3CAF"/>
    <w:rsid w:val="00BD6E51"/>
    <w:rsid w:val="00BE1207"/>
    <w:rsid w:val="00BE30AE"/>
    <w:rsid w:val="00BE47FC"/>
    <w:rsid w:val="00BE6CFE"/>
    <w:rsid w:val="00BE7F29"/>
    <w:rsid w:val="00BF0659"/>
    <w:rsid w:val="00BF17A6"/>
    <w:rsid w:val="00BF6B0A"/>
    <w:rsid w:val="00C2369E"/>
    <w:rsid w:val="00C23EBD"/>
    <w:rsid w:val="00C245E9"/>
    <w:rsid w:val="00C25225"/>
    <w:rsid w:val="00C25DAD"/>
    <w:rsid w:val="00C30DC2"/>
    <w:rsid w:val="00C337C7"/>
    <w:rsid w:val="00C34CC4"/>
    <w:rsid w:val="00C36291"/>
    <w:rsid w:val="00C4030C"/>
    <w:rsid w:val="00C54637"/>
    <w:rsid w:val="00C55227"/>
    <w:rsid w:val="00C63004"/>
    <w:rsid w:val="00C64656"/>
    <w:rsid w:val="00C66073"/>
    <w:rsid w:val="00C76319"/>
    <w:rsid w:val="00C8189C"/>
    <w:rsid w:val="00C818AF"/>
    <w:rsid w:val="00C82D6C"/>
    <w:rsid w:val="00C904E2"/>
    <w:rsid w:val="00C90BCF"/>
    <w:rsid w:val="00C970B3"/>
    <w:rsid w:val="00CA67F8"/>
    <w:rsid w:val="00CB2F95"/>
    <w:rsid w:val="00CC20A6"/>
    <w:rsid w:val="00CD1301"/>
    <w:rsid w:val="00CD609D"/>
    <w:rsid w:val="00CE1270"/>
    <w:rsid w:val="00CF1B47"/>
    <w:rsid w:val="00CF3187"/>
    <w:rsid w:val="00CF36A2"/>
    <w:rsid w:val="00CF398F"/>
    <w:rsid w:val="00D01250"/>
    <w:rsid w:val="00D12514"/>
    <w:rsid w:val="00D17500"/>
    <w:rsid w:val="00D249B3"/>
    <w:rsid w:val="00D31730"/>
    <w:rsid w:val="00D33107"/>
    <w:rsid w:val="00D41AC1"/>
    <w:rsid w:val="00D44EE8"/>
    <w:rsid w:val="00D46579"/>
    <w:rsid w:val="00D569C2"/>
    <w:rsid w:val="00D606E3"/>
    <w:rsid w:val="00D60DEE"/>
    <w:rsid w:val="00D72595"/>
    <w:rsid w:val="00D73722"/>
    <w:rsid w:val="00D74E93"/>
    <w:rsid w:val="00D80C94"/>
    <w:rsid w:val="00D94C77"/>
    <w:rsid w:val="00DA4D89"/>
    <w:rsid w:val="00DA529C"/>
    <w:rsid w:val="00DA651D"/>
    <w:rsid w:val="00DB570F"/>
    <w:rsid w:val="00DC468C"/>
    <w:rsid w:val="00DF0291"/>
    <w:rsid w:val="00DF5469"/>
    <w:rsid w:val="00E140E4"/>
    <w:rsid w:val="00E2571C"/>
    <w:rsid w:val="00E50851"/>
    <w:rsid w:val="00E53AC4"/>
    <w:rsid w:val="00E678E6"/>
    <w:rsid w:val="00E75E5C"/>
    <w:rsid w:val="00E81921"/>
    <w:rsid w:val="00E82015"/>
    <w:rsid w:val="00E925D9"/>
    <w:rsid w:val="00E926F3"/>
    <w:rsid w:val="00E93875"/>
    <w:rsid w:val="00EA2EED"/>
    <w:rsid w:val="00EB1E06"/>
    <w:rsid w:val="00EB5DA1"/>
    <w:rsid w:val="00EC1FB8"/>
    <w:rsid w:val="00EC5469"/>
    <w:rsid w:val="00EC5930"/>
    <w:rsid w:val="00ED03F7"/>
    <w:rsid w:val="00ED6FE6"/>
    <w:rsid w:val="00EF2607"/>
    <w:rsid w:val="00EF6E95"/>
    <w:rsid w:val="00F0463D"/>
    <w:rsid w:val="00F05531"/>
    <w:rsid w:val="00F1161A"/>
    <w:rsid w:val="00F13603"/>
    <w:rsid w:val="00F146BC"/>
    <w:rsid w:val="00F21FB8"/>
    <w:rsid w:val="00F23122"/>
    <w:rsid w:val="00F24EF5"/>
    <w:rsid w:val="00F261B9"/>
    <w:rsid w:val="00F410E3"/>
    <w:rsid w:val="00F52C92"/>
    <w:rsid w:val="00F643A8"/>
    <w:rsid w:val="00F87515"/>
    <w:rsid w:val="00F9172A"/>
    <w:rsid w:val="00F9451B"/>
    <w:rsid w:val="00FA2AAB"/>
    <w:rsid w:val="00FA46F1"/>
    <w:rsid w:val="00FA6D3D"/>
    <w:rsid w:val="00FA6D3F"/>
    <w:rsid w:val="00FC3028"/>
    <w:rsid w:val="00FC30EA"/>
    <w:rsid w:val="00FC332F"/>
    <w:rsid w:val="00FE1A55"/>
    <w:rsid w:val="00FE4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CE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uiPriority w:val="99"/>
    <w:rsid w:val="00676CEB"/>
    <w:pPr>
      <w:tabs>
        <w:tab w:val="center" w:pos="4536"/>
        <w:tab w:val="right" w:pos="9072"/>
      </w:tabs>
    </w:pPr>
  </w:style>
  <w:style w:type="character" w:customStyle="1" w:styleId="StopkaZnak">
    <w:name w:val="Stopka Znak"/>
    <w:basedOn w:val="Domylnaczcionkaakapitu"/>
    <w:uiPriority w:val="99"/>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34"/>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6"/>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8"/>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22"/>
      </w:numPr>
    </w:pPr>
  </w:style>
  <w:style w:type="numbering" w:customStyle="1" w:styleId="WW8Num16">
    <w:name w:val="WW8Num16"/>
    <w:basedOn w:val="Bezlisty"/>
    <w:rsid w:val="00676CEB"/>
    <w:pPr>
      <w:numPr>
        <w:numId w:val="145"/>
      </w:numPr>
    </w:pPr>
  </w:style>
  <w:style w:type="numbering" w:customStyle="1" w:styleId="WW8Num17">
    <w:name w:val="WW8Num17"/>
    <w:basedOn w:val="Bezlisty"/>
    <w:rsid w:val="00676CEB"/>
    <w:pPr>
      <w:numPr>
        <w:numId w:val="23"/>
      </w:numPr>
    </w:pPr>
  </w:style>
  <w:style w:type="numbering" w:customStyle="1" w:styleId="WW8Num18">
    <w:name w:val="WW8Num18"/>
    <w:basedOn w:val="Bezlisty"/>
    <w:rsid w:val="00676CEB"/>
    <w:pPr>
      <w:numPr>
        <w:numId w:val="24"/>
      </w:numPr>
    </w:pPr>
  </w:style>
  <w:style w:type="numbering" w:customStyle="1" w:styleId="WW8Num19">
    <w:name w:val="WW8Num19"/>
    <w:basedOn w:val="Bezlisty"/>
    <w:rsid w:val="00676CEB"/>
    <w:pPr>
      <w:numPr>
        <w:numId w:val="25"/>
      </w:numPr>
    </w:pPr>
  </w:style>
  <w:style w:type="numbering" w:customStyle="1" w:styleId="WW8Num64">
    <w:name w:val="WW8Num64"/>
    <w:basedOn w:val="Bezlisty"/>
    <w:rsid w:val="00676CEB"/>
    <w:pPr>
      <w:numPr>
        <w:numId w:val="26"/>
      </w:numPr>
    </w:pPr>
  </w:style>
  <w:style w:type="numbering" w:customStyle="1" w:styleId="WW8Num63">
    <w:name w:val="WW8Num63"/>
    <w:basedOn w:val="Bezlisty"/>
    <w:rsid w:val="00676CEB"/>
    <w:pPr>
      <w:numPr>
        <w:numId w:val="27"/>
      </w:numPr>
    </w:pPr>
  </w:style>
  <w:style w:type="numbering" w:customStyle="1" w:styleId="WW8Num62">
    <w:name w:val="WW8Num62"/>
    <w:basedOn w:val="Bezlisty"/>
    <w:rsid w:val="00676CEB"/>
    <w:pPr>
      <w:numPr>
        <w:numId w:val="28"/>
      </w:numPr>
    </w:pPr>
  </w:style>
  <w:style w:type="numbering" w:customStyle="1" w:styleId="WW8Num87">
    <w:name w:val="WW8Num87"/>
    <w:basedOn w:val="Bezlisty"/>
    <w:rsid w:val="00676CEB"/>
    <w:pPr>
      <w:numPr>
        <w:numId w:val="29"/>
      </w:numPr>
    </w:pPr>
  </w:style>
  <w:style w:type="numbering" w:customStyle="1" w:styleId="WW8Num84">
    <w:name w:val="WW8Num84"/>
    <w:basedOn w:val="Bezlisty"/>
    <w:rsid w:val="00676CEB"/>
    <w:pPr>
      <w:numPr>
        <w:numId w:val="30"/>
      </w:numPr>
    </w:pPr>
  </w:style>
  <w:style w:type="numbering" w:customStyle="1" w:styleId="WW8Num41">
    <w:name w:val="WW8Num41"/>
    <w:basedOn w:val="Bezlisty"/>
    <w:rsid w:val="00676CEB"/>
    <w:pPr>
      <w:numPr>
        <w:numId w:val="31"/>
      </w:numPr>
    </w:pPr>
  </w:style>
  <w:style w:type="numbering" w:customStyle="1" w:styleId="WW8Num93">
    <w:name w:val="WW8Num93"/>
    <w:basedOn w:val="Bezlisty"/>
    <w:rsid w:val="00676CEB"/>
    <w:pPr>
      <w:numPr>
        <w:numId w:val="32"/>
      </w:numPr>
    </w:pPr>
  </w:style>
  <w:style w:type="numbering" w:customStyle="1" w:styleId="WW8Num114">
    <w:name w:val="WW8Num114"/>
    <w:basedOn w:val="Bezlisty"/>
    <w:rsid w:val="00676CEB"/>
    <w:pPr>
      <w:numPr>
        <w:numId w:val="33"/>
      </w:numPr>
    </w:pPr>
  </w:style>
  <w:style w:type="numbering" w:customStyle="1" w:styleId="WW8Num110">
    <w:name w:val="WW8Num110"/>
    <w:basedOn w:val="Bezlisty"/>
    <w:rsid w:val="00676CEB"/>
    <w:pPr>
      <w:numPr>
        <w:numId w:val="34"/>
      </w:numPr>
    </w:pPr>
  </w:style>
  <w:style w:type="numbering" w:customStyle="1" w:styleId="WW8Num26">
    <w:name w:val="WW8Num26"/>
    <w:basedOn w:val="Bezlisty"/>
    <w:rsid w:val="00676CEB"/>
    <w:pPr>
      <w:numPr>
        <w:numId w:val="35"/>
      </w:numPr>
    </w:pPr>
  </w:style>
  <w:style w:type="numbering" w:customStyle="1" w:styleId="WW8Num51">
    <w:name w:val="WW8Num51"/>
    <w:basedOn w:val="Bezlisty"/>
    <w:rsid w:val="00676CEB"/>
    <w:pPr>
      <w:numPr>
        <w:numId w:val="36"/>
      </w:numPr>
    </w:pPr>
  </w:style>
  <w:style w:type="numbering" w:customStyle="1" w:styleId="WW8Num122">
    <w:name w:val="WW8Num122"/>
    <w:basedOn w:val="Bezlisty"/>
    <w:rsid w:val="00676CEB"/>
    <w:pPr>
      <w:numPr>
        <w:numId w:val="37"/>
      </w:numPr>
    </w:pPr>
  </w:style>
  <w:style w:type="numbering" w:customStyle="1" w:styleId="WW8Num65">
    <w:name w:val="WW8Num65"/>
    <w:basedOn w:val="Bezlisty"/>
    <w:rsid w:val="00676CEB"/>
    <w:pPr>
      <w:numPr>
        <w:numId w:val="38"/>
      </w:numPr>
    </w:pPr>
  </w:style>
  <w:style w:type="numbering" w:customStyle="1" w:styleId="WW8Num77">
    <w:name w:val="WW8Num77"/>
    <w:basedOn w:val="Bezlisty"/>
    <w:rsid w:val="00676CEB"/>
    <w:pPr>
      <w:numPr>
        <w:numId w:val="39"/>
      </w:numPr>
    </w:pPr>
  </w:style>
  <w:style w:type="numbering" w:customStyle="1" w:styleId="WW8Num57">
    <w:name w:val="WW8Num57"/>
    <w:basedOn w:val="Bezlisty"/>
    <w:rsid w:val="00676CEB"/>
    <w:pPr>
      <w:numPr>
        <w:numId w:val="40"/>
      </w:numPr>
    </w:pPr>
  </w:style>
  <w:style w:type="numbering" w:customStyle="1" w:styleId="WW8Num44">
    <w:name w:val="WW8Num44"/>
    <w:basedOn w:val="Bezlisty"/>
    <w:rsid w:val="00676CEB"/>
    <w:pPr>
      <w:numPr>
        <w:numId w:val="41"/>
      </w:numPr>
    </w:pPr>
  </w:style>
  <w:style w:type="numbering" w:customStyle="1" w:styleId="WW8Num123">
    <w:name w:val="WW8Num123"/>
    <w:basedOn w:val="Bezlisty"/>
    <w:rsid w:val="00676CEB"/>
    <w:pPr>
      <w:numPr>
        <w:numId w:val="42"/>
      </w:numPr>
    </w:pPr>
  </w:style>
  <w:style w:type="numbering" w:customStyle="1" w:styleId="WW8Num109">
    <w:name w:val="WW8Num109"/>
    <w:basedOn w:val="Bezlisty"/>
    <w:rsid w:val="00676CEB"/>
    <w:pPr>
      <w:numPr>
        <w:numId w:val="43"/>
      </w:numPr>
    </w:pPr>
  </w:style>
  <w:style w:type="numbering" w:customStyle="1" w:styleId="WW8Num70">
    <w:name w:val="WW8Num70"/>
    <w:basedOn w:val="Bezlisty"/>
    <w:rsid w:val="00676CEB"/>
    <w:pPr>
      <w:numPr>
        <w:numId w:val="44"/>
      </w:numPr>
    </w:pPr>
  </w:style>
  <w:style w:type="numbering" w:customStyle="1" w:styleId="WW8Num80">
    <w:name w:val="WW8Num80"/>
    <w:basedOn w:val="Bezlisty"/>
    <w:rsid w:val="00676CEB"/>
    <w:pPr>
      <w:numPr>
        <w:numId w:val="45"/>
      </w:numPr>
    </w:pPr>
  </w:style>
  <w:style w:type="numbering" w:customStyle="1" w:styleId="WW8Num59">
    <w:name w:val="WW8Num59"/>
    <w:basedOn w:val="Bezlisty"/>
    <w:rsid w:val="00676CEB"/>
    <w:pPr>
      <w:numPr>
        <w:numId w:val="46"/>
      </w:numPr>
    </w:pPr>
  </w:style>
  <w:style w:type="numbering" w:customStyle="1" w:styleId="WW8Num37">
    <w:name w:val="WW8Num37"/>
    <w:basedOn w:val="Bezlisty"/>
    <w:rsid w:val="00676CEB"/>
    <w:pPr>
      <w:numPr>
        <w:numId w:val="47"/>
      </w:numPr>
    </w:pPr>
  </w:style>
  <w:style w:type="numbering" w:customStyle="1" w:styleId="WW8Num99">
    <w:name w:val="WW8Num99"/>
    <w:basedOn w:val="Bezlisty"/>
    <w:rsid w:val="00676CEB"/>
    <w:pPr>
      <w:numPr>
        <w:numId w:val="48"/>
      </w:numPr>
    </w:pPr>
  </w:style>
  <w:style w:type="numbering" w:customStyle="1" w:styleId="WW8Num94">
    <w:name w:val="WW8Num94"/>
    <w:basedOn w:val="Bezlisty"/>
    <w:rsid w:val="00676CEB"/>
    <w:pPr>
      <w:numPr>
        <w:numId w:val="49"/>
      </w:numPr>
    </w:pPr>
  </w:style>
  <w:style w:type="numbering" w:customStyle="1" w:styleId="WW8Num108">
    <w:name w:val="WW8Num108"/>
    <w:basedOn w:val="Bezlisty"/>
    <w:rsid w:val="00676CEB"/>
    <w:pPr>
      <w:numPr>
        <w:numId w:val="50"/>
      </w:numPr>
    </w:pPr>
  </w:style>
  <w:style w:type="numbering" w:customStyle="1" w:styleId="WW8Num48">
    <w:name w:val="WW8Num48"/>
    <w:basedOn w:val="Bezlisty"/>
    <w:rsid w:val="00676CEB"/>
    <w:pPr>
      <w:numPr>
        <w:numId w:val="51"/>
      </w:numPr>
    </w:pPr>
  </w:style>
  <w:style w:type="numbering" w:customStyle="1" w:styleId="WW8Num28">
    <w:name w:val="WW8Num28"/>
    <w:basedOn w:val="Bezlisty"/>
    <w:rsid w:val="00676CEB"/>
    <w:pPr>
      <w:numPr>
        <w:numId w:val="52"/>
      </w:numPr>
    </w:pPr>
  </w:style>
  <w:style w:type="numbering" w:customStyle="1" w:styleId="WW8Num78">
    <w:name w:val="WW8Num78"/>
    <w:basedOn w:val="Bezlisty"/>
    <w:rsid w:val="00676CEB"/>
    <w:pPr>
      <w:numPr>
        <w:numId w:val="53"/>
      </w:numPr>
    </w:pPr>
  </w:style>
  <w:style w:type="numbering" w:customStyle="1" w:styleId="WW8Num45">
    <w:name w:val="WW8Num45"/>
    <w:basedOn w:val="Bezlisty"/>
    <w:rsid w:val="00676CEB"/>
    <w:pPr>
      <w:numPr>
        <w:numId w:val="54"/>
      </w:numPr>
    </w:pPr>
  </w:style>
  <w:style w:type="numbering" w:customStyle="1" w:styleId="WW8Num22">
    <w:name w:val="WW8Num22"/>
    <w:basedOn w:val="Bezlisty"/>
    <w:rsid w:val="00676CEB"/>
    <w:pPr>
      <w:numPr>
        <w:numId w:val="55"/>
      </w:numPr>
    </w:pPr>
  </w:style>
  <w:style w:type="numbering" w:customStyle="1" w:styleId="WW8Num27">
    <w:name w:val="WW8Num27"/>
    <w:basedOn w:val="Bezlisty"/>
    <w:rsid w:val="00676CEB"/>
    <w:pPr>
      <w:numPr>
        <w:numId w:val="56"/>
      </w:numPr>
    </w:pPr>
  </w:style>
  <w:style w:type="numbering" w:customStyle="1" w:styleId="WW8Num67">
    <w:name w:val="WW8Num67"/>
    <w:basedOn w:val="Bezlisty"/>
    <w:rsid w:val="00676CEB"/>
    <w:pPr>
      <w:numPr>
        <w:numId w:val="57"/>
      </w:numPr>
    </w:pPr>
  </w:style>
  <w:style w:type="numbering" w:customStyle="1" w:styleId="WW8Num30">
    <w:name w:val="WW8Num30"/>
    <w:basedOn w:val="Bezlisty"/>
    <w:rsid w:val="00676CEB"/>
    <w:pPr>
      <w:numPr>
        <w:numId w:val="58"/>
      </w:numPr>
    </w:pPr>
  </w:style>
  <w:style w:type="numbering" w:customStyle="1" w:styleId="WW8Num88">
    <w:name w:val="WW8Num88"/>
    <w:basedOn w:val="Bezlisty"/>
    <w:rsid w:val="00676CEB"/>
    <w:pPr>
      <w:numPr>
        <w:numId w:val="59"/>
      </w:numPr>
    </w:pPr>
  </w:style>
  <w:style w:type="numbering" w:customStyle="1" w:styleId="WW8Num29">
    <w:name w:val="WW8Num29"/>
    <w:basedOn w:val="Bezlisty"/>
    <w:rsid w:val="00676CEB"/>
    <w:pPr>
      <w:numPr>
        <w:numId w:val="60"/>
      </w:numPr>
    </w:pPr>
  </w:style>
  <w:style w:type="numbering" w:customStyle="1" w:styleId="WW8Num89">
    <w:name w:val="WW8Num89"/>
    <w:basedOn w:val="Bezlisty"/>
    <w:rsid w:val="00676CEB"/>
    <w:pPr>
      <w:numPr>
        <w:numId w:val="61"/>
      </w:numPr>
    </w:pPr>
  </w:style>
  <w:style w:type="numbering" w:customStyle="1" w:styleId="WW8Num105">
    <w:name w:val="WW8Num105"/>
    <w:basedOn w:val="Bezlisty"/>
    <w:rsid w:val="00676CEB"/>
    <w:pPr>
      <w:numPr>
        <w:numId w:val="62"/>
      </w:numPr>
    </w:pPr>
  </w:style>
  <w:style w:type="numbering" w:customStyle="1" w:styleId="WW8Num23">
    <w:name w:val="WW8Num23"/>
    <w:basedOn w:val="Bezlisty"/>
    <w:rsid w:val="00676CEB"/>
    <w:pPr>
      <w:numPr>
        <w:numId w:val="63"/>
      </w:numPr>
    </w:pPr>
  </w:style>
  <w:style w:type="numbering" w:customStyle="1" w:styleId="WW8Num21">
    <w:name w:val="WW8Num21"/>
    <w:basedOn w:val="Bezlisty"/>
    <w:rsid w:val="00676CEB"/>
    <w:pPr>
      <w:numPr>
        <w:numId w:val="64"/>
      </w:numPr>
    </w:pPr>
  </w:style>
  <w:style w:type="numbering" w:customStyle="1" w:styleId="WW8Num75">
    <w:name w:val="WW8Num75"/>
    <w:basedOn w:val="Bezlisty"/>
    <w:rsid w:val="00676CEB"/>
    <w:pPr>
      <w:numPr>
        <w:numId w:val="65"/>
      </w:numPr>
    </w:pPr>
  </w:style>
  <w:style w:type="numbering" w:customStyle="1" w:styleId="WW8Num46">
    <w:name w:val="WW8Num46"/>
    <w:basedOn w:val="Bezlisty"/>
    <w:rsid w:val="00676CEB"/>
    <w:pPr>
      <w:numPr>
        <w:numId w:val="66"/>
      </w:numPr>
    </w:pPr>
  </w:style>
  <w:style w:type="numbering" w:customStyle="1" w:styleId="WW8Num104">
    <w:name w:val="WW8Num104"/>
    <w:basedOn w:val="Bezlisty"/>
    <w:rsid w:val="00676CEB"/>
    <w:pPr>
      <w:numPr>
        <w:numId w:val="67"/>
      </w:numPr>
    </w:pPr>
  </w:style>
  <w:style w:type="numbering" w:customStyle="1" w:styleId="WW8Num32">
    <w:name w:val="WW8Num32"/>
    <w:basedOn w:val="Bezlisty"/>
    <w:rsid w:val="00676CEB"/>
    <w:pPr>
      <w:numPr>
        <w:numId w:val="68"/>
      </w:numPr>
    </w:pPr>
  </w:style>
  <w:style w:type="numbering" w:customStyle="1" w:styleId="WW8Num90">
    <w:name w:val="WW8Num90"/>
    <w:basedOn w:val="Bezlisty"/>
    <w:rsid w:val="00676CEB"/>
    <w:pPr>
      <w:numPr>
        <w:numId w:val="69"/>
      </w:numPr>
    </w:pPr>
  </w:style>
  <w:style w:type="numbering" w:customStyle="1" w:styleId="WW8Num98">
    <w:name w:val="WW8Num98"/>
    <w:basedOn w:val="Bezlisty"/>
    <w:rsid w:val="00676CEB"/>
    <w:pPr>
      <w:numPr>
        <w:numId w:val="70"/>
      </w:numPr>
    </w:pPr>
  </w:style>
  <w:style w:type="numbering" w:customStyle="1" w:styleId="WW8Num121">
    <w:name w:val="WW8Num121"/>
    <w:basedOn w:val="Bezlisty"/>
    <w:rsid w:val="00676CEB"/>
    <w:pPr>
      <w:numPr>
        <w:numId w:val="71"/>
      </w:numPr>
    </w:pPr>
  </w:style>
  <w:style w:type="numbering" w:customStyle="1" w:styleId="WW8Num106">
    <w:name w:val="WW8Num106"/>
    <w:basedOn w:val="Bezlisty"/>
    <w:rsid w:val="00676CEB"/>
    <w:pPr>
      <w:numPr>
        <w:numId w:val="72"/>
      </w:numPr>
    </w:pPr>
  </w:style>
  <w:style w:type="numbering" w:customStyle="1" w:styleId="WW8Num115">
    <w:name w:val="WW8Num115"/>
    <w:basedOn w:val="Bezlisty"/>
    <w:rsid w:val="00676CEB"/>
    <w:pPr>
      <w:numPr>
        <w:numId w:val="73"/>
      </w:numPr>
    </w:pPr>
  </w:style>
  <w:style w:type="numbering" w:customStyle="1" w:styleId="WW8Num103">
    <w:name w:val="WW8Num103"/>
    <w:basedOn w:val="Bezlisty"/>
    <w:rsid w:val="00676CEB"/>
    <w:pPr>
      <w:numPr>
        <w:numId w:val="74"/>
      </w:numPr>
    </w:pPr>
  </w:style>
  <w:style w:type="numbering" w:customStyle="1" w:styleId="WW8Num125">
    <w:name w:val="WW8Num125"/>
    <w:basedOn w:val="Bezlisty"/>
    <w:rsid w:val="00676CEB"/>
    <w:pPr>
      <w:numPr>
        <w:numId w:val="75"/>
      </w:numPr>
    </w:pPr>
  </w:style>
  <w:style w:type="numbering" w:customStyle="1" w:styleId="WW8Num129">
    <w:name w:val="WW8Num129"/>
    <w:basedOn w:val="Bezlisty"/>
    <w:rsid w:val="00676CEB"/>
    <w:pPr>
      <w:numPr>
        <w:numId w:val="76"/>
      </w:numPr>
    </w:pPr>
  </w:style>
  <w:style w:type="numbering" w:customStyle="1" w:styleId="WW8Num52">
    <w:name w:val="WW8Num52"/>
    <w:basedOn w:val="Bezlisty"/>
    <w:rsid w:val="00676CEB"/>
    <w:pPr>
      <w:numPr>
        <w:numId w:val="77"/>
      </w:numPr>
    </w:pPr>
  </w:style>
  <w:style w:type="numbering" w:customStyle="1" w:styleId="WW8Num79">
    <w:name w:val="WW8Num79"/>
    <w:basedOn w:val="Bezlisty"/>
    <w:rsid w:val="00676CEB"/>
    <w:pPr>
      <w:numPr>
        <w:numId w:val="78"/>
      </w:numPr>
    </w:pPr>
  </w:style>
  <w:style w:type="numbering" w:customStyle="1" w:styleId="WW8Num36">
    <w:name w:val="WW8Num36"/>
    <w:basedOn w:val="Bezlisty"/>
    <w:rsid w:val="00676CEB"/>
    <w:pPr>
      <w:numPr>
        <w:numId w:val="79"/>
      </w:numPr>
    </w:pPr>
  </w:style>
  <w:style w:type="numbering" w:customStyle="1" w:styleId="WW8Num107">
    <w:name w:val="WW8Num107"/>
    <w:basedOn w:val="Bezlisty"/>
    <w:rsid w:val="00676CEB"/>
    <w:pPr>
      <w:numPr>
        <w:numId w:val="80"/>
      </w:numPr>
    </w:pPr>
  </w:style>
  <w:style w:type="numbering" w:customStyle="1" w:styleId="WW8Num69">
    <w:name w:val="WW8Num69"/>
    <w:basedOn w:val="Bezlisty"/>
    <w:rsid w:val="00676CEB"/>
    <w:pPr>
      <w:numPr>
        <w:numId w:val="81"/>
      </w:numPr>
    </w:pPr>
  </w:style>
  <w:style w:type="numbering" w:customStyle="1" w:styleId="WW8Num33">
    <w:name w:val="WW8Num33"/>
    <w:basedOn w:val="Bezlisty"/>
    <w:rsid w:val="00676CEB"/>
    <w:pPr>
      <w:numPr>
        <w:numId w:val="82"/>
      </w:numPr>
    </w:pPr>
  </w:style>
  <w:style w:type="numbering" w:customStyle="1" w:styleId="WW8Num96">
    <w:name w:val="WW8Num96"/>
    <w:basedOn w:val="Bezlisty"/>
    <w:rsid w:val="00676CEB"/>
    <w:pPr>
      <w:numPr>
        <w:numId w:val="83"/>
      </w:numPr>
    </w:pPr>
  </w:style>
  <w:style w:type="numbering" w:customStyle="1" w:styleId="WW8Num113">
    <w:name w:val="WW8Num113"/>
    <w:basedOn w:val="Bezlisty"/>
    <w:rsid w:val="00676CEB"/>
    <w:pPr>
      <w:numPr>
        <w:numId w:val="84"/>
      </w:numPr>
    </w:pPr>
  </w:style>
  <w:style w:type="numbering" w:customStyle="1" w:styleId="WW8Num50">
    <w:name w:val="WW8Num50"/>
    <w:basedOn w:val="Bezlisty"/>
    <w:rsid w:val="00676CEB"/>
    <w:pPr>
      <w:numPr>
        <w:numId w:val="85"/>
      </w:numPr>
    </w:pPr>
  </w:style>
  <w:style w:type="numbering" w:customStyle="1" w:styleId="WW8Num49">
    <w:name w:val="WW8Num49"/>
    <w:basedOn w:val="Bezlisty"/>
    <w:rsid w:val="00676CEB"/>
    <w:pPr>
      <w:numPr>
        <w:numId w:val="86"/>
      </w:numPr>
    </w:pPr>
  </w:style>
  <w:style w:type="numbering" w:customStyle="1" w:styleId="WW8Num73">
    <w:name w:val="WW8Num73"/>
    <w:basedOn w:val="Bezlisty"/>
    <w:rsid w:val="00676CEB"/>
    <w:pPr>
      <w:numPr>
        <w:numId w:val="87"/>
      </w:numPr>
    </w:pPr>
  </w:style>
  <w:style w:type="numbering" w:customStyle="1" w:styleId="WW8Num68">
    <w:name w:val="WW8Num68"/>
    <w:basedOn w:val="Bezlisty"/>
    <w:rsid w:val="00676CEB"/>
    <w:pPr>
      <w:numPr>
        <w:numId w:val="88"/>
      </w:numPr>
    </w:pPr>
  </w:style>
  <w:style w:type="numbering" w:customStyle="1" w:styleId="WW8Num120">
    <w:name w:val="WW8Num120"/>
    <w:basedOn w:val="Bezlisty"/>
    <w:rsid w:val="00676CEB"/>
    <w:pPr>
      <w:numPr>
        <w:numId w:val="89"/>
      </w:numPr>
    </w:pPr>
  </w:style>
  <w:style w:type="numbering" w:customStyle="1" w:styleId="WW8Num53">
    <w:name w:val="WW8Num53"/>
    <w:basedOn w:val="Bezlisty"/>
    <w:rsid w:val="00676CEB"/>
    <w:pPr>
      <w:numPr>
        <w:numId w:val="90"/>
      </w:numPr>
    </w:pPr>
  </w:style>
  <w:style w:type="numbering" w:customStyle="1" w:styleId="WW8Num60">
    <w:name w:val="WW8Num60"/>
    <w:basedOn w:val="Bezlisty"/>
    <w:rsid w:val="00676CEB"/>
    <w:pPr>
      <w:numPr>
        <w:numId w:val="91"/>
      </w:numPr>
    </w:pPr>
  </w:style>
  <w:style w:type="numbering" w:customStyle="1" w:styleId="WW8Num76">
    <w:name w:val="WW8Num76"/>
    <w:basedOn w:val="Bezlisty"/>
    <w:rsid w:val="00676CEB"/>
    <w:pPr>
      <w:numPr>
        <w:numId w:val="92"/>
      </w:numPr>
    </w:pPr>
  </w:style>
  <w:style w:type="numbering" w:customStyle="1" w:styleId="WW8Num111">
    <w:name w:val="WW8Num111"/>
    <w:basedOn w:val="Bezlisty"/>
    <w:rsid w:val="00676CEB"/>
    <w:pPr>
      <w:numPr>
        <w:numId w:val="93"/>
      </w:numPr>
    </w:pPr>
  </w:style>
  <w:style w:type="numbering" w:customStyle="1" w:styleId="WW8Num102">
    <w:name w:val="WW8Num102"/>
    <w:basedOn w:val="Bezlisty"/>
    <w:rsid w:val="00676CEB"/>
    <w:pPr>
      <w:numPr>
        <w:numId w:val="94"/>
      </w:numPr>
    </w:pPr>
  </w:style>
  <w:style w:type="numbering" w:customStyle="1" w:styleId="WW8Num92">
    <w:name w:val="WW8Num92"/>
    <w:basedOn w:val="Bezlisty"/>
    <w:rsid w:val="00676CEB"/>
    <w:pPr>
      <w:numPr>
        <w:numId w:val="95"/>
      </w:numPr>
    </w:pPr>
  </w:style>
  <w:style w:type="numbering" w:customStyle="1" w:styleId="WW8Num20">
    <w:name w:val="WW8Num20"/>
    <w:basedOn w:val="Bezlisty"/>
    <w:rsid w:val="00676CEB"/>
    <w:pPr>
      <w:numPr>
        <w:numId w:val="96"/>
      </w:numPr>
    </w:pPr>
  </w:style>
  <w:style w:type="numbering" w:customStyle="1" w:styleId="WW8Num126">
    <w:name w:val="WW8Num126"/>
    <w:basedOn w:val="Bezlisty"/>
    <w:rsid w:val="00676CEB"/>
    <w:pPr>
      <w:numPr>
        <w:numId w:val="97"/>
      </w:numPr>
    </w:pPr>
  </w:style>
  <w:style w:type="numbering" w:customStyle="1" w:styleId="WW8Num86">
    <w:name w:val="WW8Num86"/>
    <w:basedOn w:val="Bezlisty"/>
    <w:rsid w:val="00676CEB"/>
    <w:pPr>
      <w:numPr>
        <w:numId w:val="98"/>
      </w:numPr>
    </w:pPr>
  </w:style>
  <w:style w:type="numbering" w:customStyle="1" w:styleId="WW8Num25">
    <w:name w:val="WW8Num25"/>
    <w:basedOn w:val="Bezlisty"/>
    <w:rsid w:val="00676CEB"/>
    <w:pPr>
      <w:numPr>
        <w:numId w:val="99"/>
      </w:numPr>
    </w:pPr>
  </w:style>
  <w:style w:type="numbering" w:customStyle="1" w:styleId="WW8Num81">
    <w:name w:val="WW8Num81"/>
    <w:basedOn w:val="Bezlisty"/>
    <w:rsid w:val="00676CEB"/>
    <w:pPr>
      <w:numPr>
        <w:numId w:val="100"/>
      </w:numPr>
    </w:pPr>
  </w:style>
  <w:style w:type="numbering" w:customStyle="1" w:styleId="WW8Num47">
    <w:name w:val="WW8Num47"/>
    <w:basedOn w:val="Bezlisty"/>
    <w:rsid w:val="00676CEB"/>
    <w:pPr>
      <w:numPr>
        <w:numId w:val="101"/>
      </w:numPr>
    </w:pPr>
  </w:style>
  <w:style w:type="numbering" w:customStyle="1" w:styleId="WW8Num35">
    <w:name w:val="WW8Num35"/>
    <w:basedOn w:val="Bezlisty"/>
    <w:rsid w:val="00676CEB"/>
    <w:pPr>
      <w:numPr>
        <w:numId w:val="102"/>
      </w:numPr>
    </w:pPr>
  </w:style>
  <w:style w:type="numbering" w:customStyle="1" w:styleId="WW8Num24">
    <w:name w:val="WW8Num24"/>
    <w:basedOn w:val="Bezlisty"/>
    <w:rsid w:val="00676CEB"/>
    <w:pPr>
      <w:numPr>
        <w:numId w:val="103"/>
      </w:numPr>
    </w:pPr>
  </w:style>
  <w:style w:type="numbering" w:customStyle="1" w:styleId="WW8Num124">
    <w:name w:val="WW8Num124"/>
    <w:basedOn w:val="Bezlisty"/>
    <w:rsid w:val="00676CEB"/>
    <w:pPr>
      <w:numPr>
        <w:numId w:val="104"/>
      </w:numPr>
    </w:pPr>
  </w:style>
  <w:style w:type="numbering" w:customStyle="1" w:styleId="WW8Num119">
    <w:name w:val="WW8Num119"/>
    <w:basedOn w:val="Bezlisty"/>
    <w:rsid w:val="00676CEB"/>
    <w:pPr>
      <w:numPr>
        <w:numId w:val="105"/>
      </w:numPr>
    </w:pPr>
  </w:style>
  <w:style w:type="numbering" w:customStyle="1" w:styleId="WW8Num74">
    <w:name w:val="WW8Num74"/>
    <w:basedOn w:val="Bezlisty"/>
    <w:rsid w:val="00676CEB"/>
    <w:pPr>
      <w:numPr>
        <w:numId w:val="106"/>
      </w:numPr>
    </w:pPr>
  </w:style>
  <w:style w:type="numbering" w:customStyle="1" w:styleId="WW8Num95">
    <w:name w:val="WW8Num95"/>
    <w:basedOn w:val="Bezlisty"/>
    <w:rsid w:val="00676CEB"/>
    <w:pPr>
      <w:numPr>
        <w:numId w:val="107"/>
      </w:numPr>
    </w:pPr>
  </w:style>
  <w:style w:type="numbering" w:customStyle="1" w:styleId="WW8Num38">
    <w:name w:val="WW8Num38"/>
    <w:basedOn w:val="Bezlisty"/>
    <w:rsid w:val="00676CEB"/>
    <w:pPr>
      <w:numPr>
        <w:numId w:val="108"/>
      </w:numPr>
    </w:pPr>
  </w:style>
  <w:style w:type="numbering" w:customStyle="1" w:styleId="WW8Num118">
    <w:name w:val="WW8Num118"/>
    <w:basedOn w:val="Bezlisty"/>
    <w:rsid w:val="00676CEB"/>
    <w:pPr>
      <w:numPr>
        <w:numId w:val="109"/>
      </w:numPr>
    </w:pPr>
  </w:style>
  <w:style w:type="numbering" w:customStyle="1" w:styleId="WW8Num66">
    <w:name w:val="WW8Num66"/>
    <w:basedOn w:val="Bezlisty"/>
    <w:rsid w:val="00676CEB"/>
    <w:pPr>
      <w:numPr>
        <w:numId w:val="110"/>
      </w:numPr>
    </w:pPr>
  </w:style>
  <w:style w:type="numbering" w:customStyle="1" w:styleId="WW8Num127">
    <w:name w:val="WW8Num127"/>
    <w:basedOn w:val="Bezlisty"/>
    <w:rsid w:val="00676CEB"/>
    <w:pPr>
      <w:numPr>
        <w:numId w:val="111"/>
      </w:numPr>
    </w:pPr>
  </w:style>
  <w:style w:type="numbering" w:customStyle="1" w:styleId="WW8Num56">
    <w:name w:val="WW8Num56"/>
    <w:basedOn w:val="Bezlisty"/>
    <w:rsid w:val="00676CEB"/>
    <w:pPr>
      <w:numPr>
        <w:numId w:val="112"/>
      </w:numPr>
    </w:pPr>
  </w:style>
  <w:style w:type="numbering" w:customStyle="1" w:styleId="WW8Num101">
    <w:name w:val="WW8Num101"/>
    <w:basedOn w:val="Bezlisty"/>
    <w:rsid w:val="00676CEB"/>
    <w:pPr>
      <w:numPr>
        <w:numId w:val="113"/>
      </w:numPr>
    </w:pPr>
  </w:style>
  <w:style w:type="numbering" w:customStyle="1" w:styleId="WW8Num55">
    <w:name w:val="WW8Num55"/>
    <w:basedOn w:val="Bezlisty"/>
    <w:rsid w:val="00676CEB"/>
    <w:pPr>
      <w:numPr>
        <w:numId w:val="114"/>
      </w:numPr>
    </w:pPr>
  </w:style>
  <w:style w:type="numbering" w:customStyle="1" w:styleId="WW8Num43">
    <w:name w:val="WW8Num43"/>
    <w:basedOn w:val="Bezlisty"/>
    <w:rsid w:val="00676CEB"/>
    <w:pPr>
      <w:numPr>
        <w:numId w:val="115"/>
      </w:numPr>
    </w:pPr>
  </w:style>
  <w:style w:type="numbering" w:customStyle="1" w:styleId="WW8Num82">
    <w:name w:val="WW8Num82"/>
    <w:basedOn w:val="Bezlisty"/>
    <w:rsid w:val="00676CEB"/>
    <w:pPr>
      <w:numPr>
        <w:numId w:val="116"/>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character" w:customStyle="1" w:styleId="Domylnaczcionkaakapitu5">
    <w:name w:val="Domyślna czcionka akapitu5"/>
    <w:rsid w:val="00A7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9E6FC-F421-4521-A7DD-6052789B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1333</Words>
  <Characters>7998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Natalia Ambrożewicz</cp:lastModifiedBy>
  <cp:revision>209</cp:revision>
  <cp:lastPrinted>2019-11-28T07:59:00Z</cp:lastPrinted>
  <dcterms:created xsi:type="dcterms:W3CDTF">2019-11-26T09:18:00Z</dcterms:created>
  <dcterms:modified xsi:type="dcterms:W3CDTF">2019-11-28T13:15:00Z</dcterms:modified>
</cp:coreProperties>
</file>